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F810" w14:textId="1AE9C00B" w:rsidR="0092585D" w:rsidRPr="0092585D" w:rsidRDefault="0092585D" w:rsidP="0092585D">
      <w:pPr>
        <w:widowControl w:val="0"/>
        <w:suppressAutoHyphens/>
        <w:autoSpaceDE w:val="0"/>
        <w:autoSpaceDN w:val="0"/>
        <w:adjustRightInd w:val="0"/>
        <w:jc w:val="center"/>
        <w:textAlignment w:val="center"/>
        <w:rPr>
          <w:rFonts w:ascii="Garamond" w:hAnsi="Garamond" w:cs="AGaramondPro-Regular"/>
          <w:smallCaps/>
          <w:color w:val="000082"/>
          <w:sz w:val="32"/>
          <w:szCs w:val="32"/>
        </w:rPr>
      </w:pPr>
      <w:r w:rsidRPr="0092585D">
        <w:rPr>
          <w:rFonts w:ascii="Garamond" w:hAnsi="Garamond" w:cs="AGaramondPro-Regular"/>
          <w:smallCaps/>
          <w:color w:val="000082"/>
          <w:sz w:val="32"/>
          <w:szCs w:val="32"/>
        </w:rPr>
        <w:t xml:space="preserve">guidelines | </w:t>
      </w:r>
      <w:r w:rsidR="0084507E">
        <w:rPr>
          <w:rFonts w:ascii="Garamond" w:hAnsi="Garamond" w:cs="AGaramondPro-Regular"/>
          <w:smallCaps/>
          <w:color w:val="000082"/>
          <w:sz w:val="32"/>
          <w:szCs w:val="32"/>
        </w:rPr>
        <w:t>2026-2027</w:t>
      </w:r>
    </w:p>
    <w:p w14:paraId="4DCB1F3B" w14:textId="77777777" w:rsidR="0092585D" w:rsidRPr="0092585D" w:rsidRDefault="0092585D" w:rsidP="0092585D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Garamond" w:hAnsi="Garamond" w:cs="AGaramondPro-Bold"/>
          <w:b/>
          <w:bCs/>
          <w:caps/>
          <w:color w:val="287FD6"/>
        </w:rPr>
      </w:pPr>
    </w:p>
    <w:p w14:paraId="0B99604E" w14:textId="444FB30B" w:rsidR="00BE4B32" w:rsidRDefault="0092585D" w:rsidP="00BE4B32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Garamond" w:hAnsi="Garamond" w:cs="AGaramondPro-Bold"/>
          <w:b/>
          <w:bCs/>
          <w:caps/>
          <w:color w:val="287FD6"/>
        </w:rPr>
      </w:pPr>
      <w:r w:rsidRPr="0092585D">
        <w:rPr>
          <w:rFonts w:ascii="Garamond" w:hAnsi="Garamond" w:cs="AGaramondPro-Bold"/>
          <w:b/>
          <w:bCs/>
          <w:caps/>
          <w:color w:val="287FD6"/>
        </w:rPr>
        <w:t>HISTORY</w:t>
      </w:r>
    </w:p>
    <w:p w14:paraId="12B24F71" w14:textId="27F56A85" w:rsidR="00BE4B32" w:rsidRDefault="00BE4B32" w:rsidP="00BE4B32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Garamond" w:hAnsi="Garamond"/>
          <w:color w:val="000000" w:themeColor="text1"/>
          <w:spacing w:val="3"/>
        </w:rPr>
      </w:pPr>
      <w:r>
        <w:rPr>
          <w:rFonts w:ascii="Garamond" w:hAnsi="Garamond"/>
          <w:color w:val="000000" w:themeColor="text1"/>
          <w:spacing w:val="3"/>
        </w:rPr>
        <w:t>In 2018 th</w:t>
      </w:r>
      <w:r w:rsidRPr="00BE4B32">
        <w:rPr>
          <w:rFonts w:ascii="Garamond" w:hAnsi="Garamond"/>
          <w:color w:val="000000" w:themeColor="text1"/>
          <w:spacing w:val="3"/>
        </w:rPr>
        <w:t xml:space="preserve">e Lawyers Guild of the Catholic Diocese of Cleveland established the </w:t>
      </w:r>
      <w:r w:rsidRPr="00BE4B32">
        <w:rPr>
          <w:rFonts w:ascii="Garamond" w:hAnsi="Garamond"/>
          <w:b/>
          <w:i/>
          <w:color w:val="000000" w:themeColor="text1"/>
          <w:spacing w:val="3"/>
        </w:rPr>
        <w:t>Martin T. Galvin Memorial Scholarship Fund</w:t>
      </w:r>
      <w:r w:rsidRPr="00BE4B32">
        <w:rPr>
          <w:rFonts w:ascii="Garamond" w:hAnsi="Garamond"/>
          <w:color w:val="000000" w:themeColor="text1"/>
          <w:spacing w:val="3"/>
        </w:rPr>
        <w:t xml:space="preserve"> in conjunction with the</w:t>
      </w:r>
      <w:r>
        <w:rPr>
          <w:rFonts w:ascii="Garamond" w:hAnsi="Garamond"/>
          <w:color w:val="000000" w:themeColor="text1"/>
          <w:spacing w:val="3"/>
        </w:rPr>
        <w:t xml:space="preserve"> Catholic Community Foundation. </w:t>
      </w:r>
      <w:r w:rsidRPr="00BE4B32">
        <w:rPr>
          <w:rFonts w:ascii="Garamond" w:hAnsi="Garamond"/>
          <w:color w:val="000000" w:themeColor="text1"/>
          <w:spacing w:val="3"/>
        </w:rPr>
        <w:t xml:space="preserve">The Reminger Foundation granted $10,000 toward the creation of </w:t>
      </w:r>
      <w:r>
        <w:rPr>
          <w:rFonts w:ascii="Garamond" w:hAnsi="Garamond"/>
          <w:color w:val="000000" w:themeColor="text1"/>
          <w:spacing w:val="3"/>
        </w:rPr>
        <w:t>this</w:t>
      </w:r>
      <w:r w:rsidRPr="00BE4B32">
        <w:rPr>
          <w:rFonts w:ascii="Garamond" w:hAnsi="Garamond"/>
          <w:color w:val="000000" w:themeColor="text1"/>
          <w:spacing w:val="3"/>
        </w:rPr>
        <w:t xml:space="preserve"> scholarship </w:t>
      </w:r>
      <w:r>
        <w:rPr>
          <w:rFonts w:ascii="Garamond" w:hAnsi="Garamond"/>
          <w:color w:val="000000" w:themeColor="text1"/>
          <w:spacing w:val="3"/>
        </w:rPr>
        <w:t xml:space="preserve">to </w:t>
      </w:r>
      <w:r w:rsidRPr="00BE4B32">
        <w:rPr>
          <w:rFonts w:ascii="Garamond" w:hAnsi="Garamond"/>
          <w:color w:val="000000" w:themeColor="text1"/>
          <w:spacing w:val="3"/>
        </w:rPr>
        <w:t>ho</w:t>
      </w:r>
      <w:r>
        <w:rPr>
          <w:rFonts w:ascii="Garamond" w:hAnsi="Garamond"/>
          <w:color w:val="000000" w:themeColor="text1"/>
          <w:spacing w:val="3"/>
        </w:rPr>
        <w:t xml:space="preserve">nor </w:t>
      </w:r>
      <w:r w:rsidRPr="00BE4B32">
        <w:rPr>
          <w:rFonts w:ascii="Garamond" w:hAnsi="Garamond"/>
          <w:color w:val="000000" w:themeColor="text1"/>
          <w:spacing w:val="3"/>
        </w:rPr>
        <w:t xml:space="preserve">their departed colleague and friend </w:t>
      </w:r>
      <w:r>
        <w:rPr>
          <w:rFonts w:ascii="Garamond" w:hAnsi="Garamond"/>
          <w:color w:val="000000" w:themeColor="text1"/>
          <w:spacing w:val="3"/>
        </w:rPr>
        <w:t>Marty</w:t>
      </w:r>
      <w:r w:rsidRPr="00BE4B32">
        <w:rPr>
          <w:rFonts w:ascii="Garamond" w:hAnsi="Garamond"/>
          <w:color w:val="000000" w:themeColor="text1"/>
          <w:spacing w:val="3"/>
        </w:rPr>
        <w:t xml:space="preserve"> Galvin.</w:t>
      </w:r>
    </w:p>
    <w:p w14:paraId="072C8FFE" w14:textId="77777777" w:rsidR="0084507E" w:rsidRDefault="0084507E" w:rsidP="00BE4B32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Garamond" w:hAnsi="Garamond"/>
          <w:color w:val="000000" w:themeColor="text1"/>
          <w:spacing w:val="3"/>
        </w:rPr>
      </w:pPr>
    </w:p>
    <w:p w14:paraId="7CB69B6A" w14:textId="37818F8A" w:rsidR="0084507E" w:rsidRDefault="00BE4B32" w:rsidP="0084507E">
      <w:pPr>
        <w:pStyle w:val="NormalWeb"/>
        <w:spacing w:before="0" w:beforeAutospacing="0" w:after="360" w:afterAutospacing="0"/>
        <w:rPr>
          <w:rFonts w:ascii="Garamond" w:hAnsi="Garamond"/>
          <w:color w:val="000000" w:themeColor="text1"/>
          <w:spacing w:val="3"/>
        </w:rPr>
      </w:pPr>
      <w:r w:rsidRPr="00BE4B32">
        <w:rPr>
          <w:rFonts w:ascii="Garamond" w:hAnsi="Garamond"/>
          <w:color w:val="000000" w:themeColor="text1"/>
          <w:spacing w:val="3"/>
        </w:rPr>
        <w:t>Marty was a</w:t>
      </w:r>
      <w:r w:rsidR="00245304">
        <w:rPr>
          <w:rFonts w:ascii="Garamond" w:hAnsi="Garamond"/>
          <w:color w:val="000000" w:themeColor="text1"/>
          <w:spacing w:val="3"/>
        </w:rPr>
        <w:t xml:space="preserve"> past president of the Lawyers </w:t>
      </w:r>
      <w:r w:rsidRPr="00BE4B32">
        <w:rPr>
          <w:rFonts w:ascii="Garamond" w:hAnsi="Garamond"/>
          <w:color w:val="000000" w:themeColor="text1"/>
          <w:spacing w:val="3"/>
        </w:rPr>
        <w:t>Guild of th</w:t>
      </w:r>
      <w:r>
        <w:rPr>
          <w:rFonts w:ascii="Garamond" w:hAnsi="Garamond"/>
          <w:color w:val="000000" w:themeColor="text1"/>
          <w:spacing w:val="3"/>
        </w:rPr>
        <w:t xml:space="preserve">e Catholic Diocese of Cleveland and a practicing attorney with </w:t>
      </w:r>
      <w:r w:rsidRPr="00BE4B32">
        <w:rPr>
          <w:rFonts w:ascii="Garamond" w:hAnsi="Garamond"/>
          <w:color w:val="000000" w:themeColor="text1"/>
          <w:spacing w:val="3"/>
        </w:rPr>
        <w:t xml:space="preserve">Reminger </w:t>
      </w:r>
      <w:r>
        <w:rPr>
          <w:rFonts w:ascii="Garamond" w:hAnsi="Garamond"/>
          <w:color w:val="000000" w:themeColor="text1"/>
          <w:spacing w:val="3"/>
        </w:rPr>
        <w:t xml:space="preserve">from 2001 until his passing in 2018. He was a </w:t>
      </w:r>
      <w:r w:rsidR="00454452">
        <w:rPr>
          <w:rFonts w:ascii="Garamond" w:hAnsi="Garamond"/>
          <w:color w:val="000000" w:themeColor="text1"/>
          <w:spacing w:val="3"/>
        </w:rPr>
        <w:t xml:space="preserve">devoted </w:t>
      </w:r>
      <w:r>
        <w:rPr>
          <w:rFonts w:ascii="Garamond" w:hAnsi="Garamond"/>
          <w:color w:val="000000" w:themeColor="text1"/>
          <w:spacing w:val="3"/>
        </w:rPr>
        <w:t>husband</w:t>
      </w:r>
      <w:r w:rsidR="00454452">
        <w:rPr>
          <w:rFonts w:ascii="Garamond" w:hAnsi="Garamond"/>
          <w:color w:val="000000" w:themeColor="text1"/>
          <w:spacing w:val="3"/>
        </w:rPr>
        <w:t>, father</w:t>
      </w:r>
      <w:r w:rsidR="00977A1F">
        <w:rPr>
          <w:rFonts w:ascii="Garamond" w:hAnsi="Garamond"/>
          <w:color w:val="000000" w:themeColor="text1"/>
          <w:spacing w:val="3"/>
        </w:rPr>
        <w:t xml:space="preserve"> and friend</w:t>
      </w:r>
      <w:r>
        <w:rPr>
          <w:rFonts w:ascii="Garamond" w:hAnsi="Garamond"/>
          <w:color w:val="000000" w:themeColor="text1"/>
          <w:spacing w:val="3"/>
        </w:rPr>
        <w:t>.</w:t>
      </w:r>
      <w:r w:rsidR="0084507E">
        <w:rPr>
          <w:rFonts w:ascii="Garamond" w:hAnsi="Garamond"/>
          <w:color w:val="000000" w:themeColor="text1"/>
          <w:spacing w:val="3"/>
        </w:rPr>
        <w:t xml:space="preserve"> In 2024, the Scholarship was renamed The Martin and Tracy Galvin Memorial Scholarship to honor Marty’s beloved wife Tracy who lost her battle with cancer.</w:t>
      </w:r>
    </w:p>
    <w:p w14:paraId="64E1922F" w14:textId="3E7DD73A" w:rsidR="0092585D" w:rsidRPr="0092585D" w:rsidRDefault="0092585D" w:rsidP="0084507E">
      <w:pPr>
        <w:pStyle w:val="NormalWeb"/>
        <w:spacing w:before="0" w:beforeAutospacing="0" w:after="360" w:afterAutospacing="0"/>
        <w:rPr>
          <w:rFonts w:ascii="Garamond" w:hAnsi="Garamond" w:cs="AGaramondPro-Bold"/>
          <w:b/>
          <w:bCs/>
          <w:caps/>
          <w:color w:val="000082"/>
        </w:rPr>
      </w:pPr>
      <w:r w:rsidRPr="0092585D">
        <w:rPr>
          <w:rFonts w:ascii="Garamond" w:hAnsi="Garamond" w:cs="AGaramondPro-Bold"/>
          <w:b/>
          <w:bCs/>
          <w:caps/>
          <w:color w:val="287FD6"/>
        </w:rPr>
        <w:t>Purpose</w:t>
      </w:r>
    </w:p>
    <w:p w14:paraId="3CB1F210" w14:textId="210EED46" w:rsidR="0092585D" w:rsidRPr="0092585D" w:rsidRDefault="0092585D" w:rsidP="0092585D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Garamond" w:hAnsi="Garamond" w:cs="AGaramondPro-Regular"/>
          <w:color w:val="000000"/>
        </w:rPr>
      </w:pPr>
      <w:r w:rsidRPr="0092585D">
        <w:rPr>
          <w:rFonts w:ascii="Garamond" w:hAnsi="Garamond" w:cs="AGaramondPro-Regular"/>
          <w:color w:val="000000"/>
        </w:rPr>
        <w:t>To provide scholarship assis</w:t>
      </w:r>
      <w:r w:rsidR="000E1239">
        <w:rPr>
          <w:rFonts w:ascii="Garamond" w:hAnsi="Garamond" w:cs="AGaramondPro-Regular"/>
          <w:color w:val="000000"/>
        </w:rPr>
        <w:t xml:space="preserve">tance to </w:t>
      </w:r>
      <w:r w:rsidR="00454452">
        <w:rPr>
          <w:rFonts w:ascii="Garamond" w:hAnsi="Garamond" w:cs="AGaramondPro-Regular"/>
          <w:color w:val="000000"/>
        </w:rPr>
        <w:t xml:space="preserve">a </w:t>
      </w:r>
      <w:r w:rsidR="000E1239">
        <w:rPr>
          <w:rFonts w:ascii="Garamond" w:hAnsi="Garamond" w:cs="AGaramondPro-Regular"/>
          <w:color w:val="000000"/>
        </w:rPr>
        <w:t xml:space="preserve">student </w:t>
      </w:r>
      <w:r w:rsidR="00B11127">
        <w:rPr>
          <w:rFonts w:ascii="Garamond" w:hAnsi="Garamond" w:cs="AGaramondPro-Regular"/>
          <w:color w:val="000000"/>
        </w:rPr>
        <w:t xml:space="preserve">enrolled </w:t>
      </w:r>
      <w:r w:rsidR="003031FA">
        <w:rPr>
          <w:rFonts w:ascii="Garamond" w:hAnsi="Garamond" w:cs="AGaramondPro-Regular"/>
          <w:color w:val="000000"/>
        </w:rPr>
        <w:t>in</w:t>
      </w:r>
      <w:r w:rsidR="00B11127">
        <w:rPr>
          <w:rFonts w:ascii="Garamond" w:hAnsi="Garamond" w:cs="AGaramondPro-Regular"/>
          <w:color w:val="000000"/>
        </w:rPr>
        <w:t xml:space="preserve"> a </w:t>
      </w:r>
      <w:r w:rsidR="00454452">
        <w:rPr>
          <w:rFonts w:ascii="Garamond" w:hAnsi="Garamond" w:cs="AGaramondPro-Regular"/>
          <w:color w:val="000000"/>
        </w:rPr>
        <w:t xml:space="preserve">high school </w:t>
      </w:r>
      <w:r w:rsidR="00B11127">
        <w:rPr>
          <w:rFonts w:ascii="Garamond" w:hAnsi="Garamond" w:cs="AGaramondPro-Regular"/>
          <w:color w:val="000000"/>
        </w:rPr>
        <w:t xml:space="preserve">providing a Catholic education </w:t>
      </w:r>
      <w:r w:rsidR="00454452">
        <w:rPr>
          <w:rFonts w:ascii="Garamond" w:hAnsi="Garamond" w:cs="AGaramondPro-Regular"/>
          <w:color w:val="000000"/>
        </w:rPr>
        <w:t>within the Diocese</w:t>
      </w:r>
      <w:r w:rsidR="00F415CF">
        <w:rPr>
          <w:rFonts w:ascii="Garamond" w:hAnsi="Garamond" w:cs="AGaramondPro-Regular"/>
          <w:color w:val="000000"/>
        </w:rPr>
        <w:t xml:space="preserve"> of Cleveland in the F</w:t>
      </w:r>
      <w:r w:rsidR="002E5709">
        <w:rPr>
          <w:rFonts w:ascii="Garamond" w:hAnsi="Garamond" w:cs="AGaramondPro-Regular"/>
          <w:color w:val="000000"/>
        </w:rPr>
        <w:t xml:space="preserve">all of </w:t>
      </w:r>
      <w:r w:rsidR="00C5060C">
        <w:rPr>
          <w:rFonts w:ascii="Garamond" w:hAnsi="Garamond" w:cs="AGaramondPro-Regular"/>
          <w:color w:val="000000"/>
        </w:rPr>
        <w:t>202</w:t>
      </w:r>
      <w:r w:rsidR="0084507E">
        <w:rPr>
          <w:rFonts w:ascii="Garamond" w:hAnsi="Garamond" w:cs="AGaramondPro-Regular"/>
          <w:color w:val="000000"/>
        </w:rPr>
        <w:t>6</w:t>
      </w:r>
      <w:r w:rsidR="00454452">
        <w:rPr>
          <w:rFonts w:ascii="Garamond" w:hAnsi="Garamond" w:cs="AGaramondPro-Regular"/>
          <w:color w:val="000000"/>
        </w:rPr>
        <w:t xml:space="preserve">. </w:t>
      </w:r>
    </w:p>
    <w:p w14:paraId="11A01340" w14:textId="77777777" w:rsidR="0092585D" w:rsidRPr="0092585D" w:rsidRDefault="0092585D" w:rsidP="0092585D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Garamond" w:hAnsi="Garamond" w:cs="AGaramondPro-Regular"/>
          <w:color w:val="000000"/>
        </w:rPr>
      </w:pPr>
    </w:p>
    <w:p w14:paraId="450F4402" w14:textId="77777777" w:rsidR="0092585D" w:rsidRPr="0092585D" w:rsidRDefault="0092585D" w:rsidP="0092585D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Garamond" w:hAnsi="Garamond" w:cs="AGaramondPro-Bold"/>
          <w:b/>
          <w:bCs/>
          <w:caps/>
          <w:color w:val="000082"/>
        </w:rPr>
      </w:pPr>
      <w:r w:rsidRPr="0092585D">
        <w:rPr>
          <w:rFonts w:ascii="Garamond" w:hAnsi="Garamond" w:cs="AGaramondPro-Bold"/>
          <w:b/>
          <w:bCs/>
          <w:caps/>
          <w:color w:val="287FD6"/>
        </w:rPr>
        <w:t>Scholarship</w:t>
      </w:r>
    </w:p>
    <w:p w14:paraId="75B0DEAF" w14:textId="03CE280A" w:rsidR="0092585D" w:rsidRPr="0092585D" w:rsidRDefault="00F86A0F" w:rsidP="0092585D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Garamond" w:hAnsi="Garamond" w:cs="AGaramondPro-Bold"/>
          <w:b/>
          <w:bCs/>
          <w:color w:val="000000"/>
        </w:rPr>
      </w:pPr>
      <w:r>
        <w:rPr>
          <w:rFonts w:ascii="Garamond" w:hAnsi="Garamond" w:cs="AGaramondPro-Regular"/>
          <w:color w:val="000000"/>
        </w:rPr>
        <w:t>Students may</w:t>
      </w:r>
      <w:r w:rsidR="00B75338">
        <w:rPr>
          <w:rFonts w:ascii="Garamond" w:hAnsi="Garamond" w:cs="AGaramondPro-Regular"/>
          <w:color w:val="000000"/>
        </w:rPr>
        <w:t xml:space="preserve"> reapply annually. </w:t>
      </w:r>
      <w:r w:rsidR="00454452">
        <w:rPr>
          <w:rFonts w:ascii="Garamond" w:hAnsi="Garamond" w:cs="AGaramondPro-Regular"/>
          <w:color w:val="000000"/>
        </w:rPr>
        <w:t>The</w:t>
      </w:r>
      <w:r w:rsidR="0092585D" w:rsidRPr="0092585D">
        <w:rPr>
          <w:rFonts w:ascii="Garamond" w:hAnsi="Garamond" w:cs="AGaramondPro-Regular"/>
          <w:color w:val="000000"/>
        </w:rPr>
        <w:t xml:space="preserve"> amount of </w:t>
      </w:r>
      <w:r w:rsidR="00454452">
        <w:rPr>
          <w:rFonts w:ascii="Garamond" w:hAnsi="Garamond" w:cs="AGaramondPro-Regular"/>
          <w:color w:val="000000"/>
        </w:rPr>
        <w:t xml:space="preserve">the </w:t>
      </w:r>
      <w:r w:rsidR="0092585D" w:rsidRPr="0092585D">
        <w:rPr>
          <w:rFonts w:ascii="Garamond" w:hAnsi="Garamond" w:cs="AGaramondPro-Regular"/>
          <w:color w:val="000000"/>
        </w:rPr>
        <w:t>sch</w:t>
      </w:r>
      <w:r w:rsidR="00454452">
        <w:rPr>
          <w:rFonts w:ascii="Garamond" w:hAnsi="Garamond" w:cs="AGaramondPro-Regular"/>
          <w:color w:val="000000"/>
        </w:rPr>
        <w:t>olarship</w:t>
      </w:r>
      <w:r w:rsidR="005167C0">
        <w:rPr>
          <w:rFonts w:ascii="Garamond" w:hAnsi="Garamond" w:cs="AGaramondPro-Regular"/>
          <w:color w:val="000000"/>
        </w:rPr>
        <w:t xml:space="preserve"> to be awarded </w:t>
      </w:r>
      <w:r w:rsidR="0092585D" w:rsidRPr="0092585D">
        <w:rPr>
          <w:rFonts w:ascii="Garamond" w:hAnsi="Garamond" w:cs="AGaramondPro-Regular"/>
          <w:color w:val="000000"/>
        </w:rPr>
        <w:t>will be determined by the funding available.</w:t>
      </w:r>
    </w:p>
    <w:p w14:paraId="1D5BD73D" w14:textId="77777777" w:rsidR="0092585D" w:rsidRPr="0092585D" w:rsidRDefault="0092585D" w:rsidP="0092585D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Garamond" w:hAnsi="Garamond" w:cs="AGaramondPro-Regular"/>
          <w:color w:val="000000"/>
        </w:rPr>
      </w:pPr>
      <w:r w:rsidRPr="0092585D">
        <w:rPr>
          <w:rFonts w:ascii="Garamond" w:hAnsi="Garamond" w:cs="AGaramondPro-Regular"/>
          <w:color w:val="000000"/>
        </w:rPr>
        <w:tab/>
        <w:t xml:space="preserve"> </w:t>
      </w:r>
    </w:p>
    <w:p w14:paraId="675CF5C8" w14:textId="5FC45D49" w:rsidR="0092585D" w:rsidRPr="0092585D" w:rsidRDefault="00F415CF" w:rsidP="0092585D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Garamond" w:hAnsi="Garamond" w:cs="AGaramondPro-Regular"/>
          <w:color w:val="000000"/>
        </w:rPr>
      </w:pPr>
      <w:r>
        <w:rPr>
          <w:rFonts w:ascii="Garamond" w:hAnsi="Garamond" w:cs="AGaramondPro-Bold"/>
          <w:b/>
          <w:bCs/>
          <w:caps/>
          <w:color w:val="287FD6"/>
        </w:rPr>
        <w:t>STUDENT ELIGIBILITY</w:t>
      </w:r>
    </w:p>
    <w:p w14:paraId="6B1BC543" w14:textId="55908115" w:rsidR="0092585D" w:rsidRPr="000F5AF2" w:rsidRDefault="00A25C01" w:rsidP="0092585D">
      <w:pPr>
        <w:pStyle w:val="ListParagraph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textAlignment w:val="center"/>
        <w:rPr>
          <w:rFonts w:ascii="Garamond" w:hAnsi="Garamond" w:cs="AGaramondPro-Regular"/>
          <w:color w:val="000000"/>
        </w:rPr>
      </w:pPr>
      <w:r>
        <w:rPr>
          <w:rFonts w:ascii="Garamond" w:hAnsi="Garamond"/>
          <w:spacing w:val="3"/>
        </w:rPr>
        <w:t>H</w:t>
      </w:r>
      <w:r w:rsidR="000F5AF2" w:rsidRPr="000F5AF2">
        <w:rPr>
          <w:rFonts w:ascii="Garamond" w:hAnsi="Garamond"/>
          <w:spacing w:val="3"/>
        </w:rPr>
        <w:t>as a family member who is a member of the Catholic Lawyers Guild or</w:t>
      </w:r>
      <w:r w:rsidR="00B11127">
        <w:rPr>
          <w:rFonts w:ascii="Garamond" w:hAnsi="Garamond"/>
          <w:spacing w:val="3"/>
        </w:rPr>
        <w:t xml:space="preserve"> a parent who is</w:t>
      </w:r>
      <w:r w:rsidR="000F5AF2" w:rsidRPr="000F5AF2">
        <w:rPr>
          <w:rFonts w:ascii="Garamond" w:hAnsi="Garamond"/>
          <w:spacing w:val="3"/>
        </w:rPr>
        <w:t xml:space="preserve"> an attorney practicing law </w:t>
      </w:r>
      <w:r w:rsidR="003031FA">
        <w:rPr>
          <w:rFonts w:ascii="Garamond" w:hAnsi="Garamond"/>
          <w:spacing w:val="3"/>
        </w:rPr>
        <w:t xml:space="preserve">within the boundary of the Diocese of </w:t>
      </w:r>
      <w:proofErr w:type="gramStart"/>
      <w:r w:rsidR="003031FA">
        <w:rPr>
          <w:rFonts w:ascii="Garamond" w:hAnsi="Garamond"/>
          <w:spacing w:val="3"/>
        </w:rPr>
        <w:t>Cleveland</w:t>
      </w:r>
      <w:r w:rsidR="0092585D" w:rsidRPr="000F5AF2">
        <w:rPr>
          <w:rFonts w:ascii="Garamond" w:hAnsi="Garamond" w:cs="AGaramondPro-Regular"/>
          <w:color w:val="000000"/>
        </w:rPr>
        <w:t>;</w:t>
      </w:r>
      <w:proofErr w:type="gramEnd"/>
    </w:p>
    <w:p w14:paraId="236B7960" w14:textId="5054B337" w:rsidR="0092585D" w:rsidRPr="0092585D" w:rsidRDefault="0084507E" w:rsidP="0092585D">
      <w:pPr>
        <w:pStyle w:val="ListParagraph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textAlignment w:val="center"/>
        <w:rPr>
          <w:rFonts w:ascii="Garamond" w:hAnsi="Garamond" w:cs="AGaramondPro-Regular"/>
          <w:color w:val="000000"/>
        </w:rPr>
      </w:pPr>
      <w:r>
        <w:rPr>
          <w:rFonts w:ascii="Garamond" w:hAnsi="Garamond" w:cs="AGaramondPro-Regular"/>
          <w:color w:val="000000"/>
        </w:rPr>
        <w:t>Is</w:t>
      </w:r>
      <w:r w:rsidR="0092585D" w:rsidRPr="0092585D">
        <w:rPr>
          <w:rFonts w:ascii="Garamond" w:hAnsi="Garamond" w:cs="AGaramondPro-Regular"/>
          <w:color w:val="000000"/>
        </w:rPr>
        <w:t xml:space="preserve"> curren</w:t>
      </w:r>
      <w:r w:rsidR="00FE6332">
        <w:rPr>
          <w:rFonts w:ascii="Garamond" w:hAnsi="Garamond" w:cs="AGaramondPro-Regular"/>
          <w:color w:val="000000"/>
        </w:rPr>
        <w:t>tly enrolled in</w:t>
      </w:r>
      <w:r w:rsidR="0092585D" w:rsidRPr="0092585D">
        <w:rPr>
          <w:rFonts w:ascii="Garamond" w:hAnsi="Garamond" w:cs="AGaramondPro-Regular"/>
          <w:color w:val="000000"/>
        </w:rPr>
        <w:t xml:space="preserve"> </w:t>
      </w:r>
      <w:r w:rsidR="00454452">
        <w:rPr>
          <w:rFonts w:ascii="Garamond" w:hAnsi="Garamond" w:cs="AGaramondPro-Regular"/>
          <w:color w:val="000000"/>
        </w:rPr>
        <w:t xml:space="preserve">a Catholic high school within the Diocese of </w:t>
      </w:r>
      <w:proofErr w:type="gramStart"/>
      <w:r w:rsidR="00454452">
        <w:rPr>
          <w:rFonts w:ascii="Garamond" w:hAnsi="Garamond" w:cs="AGaramondPro-Regular"/>
          <w:color w:val="000000"/>
        </w:rPr>
        <w:t>Cleveland;</w:t>
      </w:r>
      <w:proofErr w:type="gramEnd"/>
    </w:p>
    <w:p w14:paraId="6D1C3037" w14:textId="01428894" w:rsidR="0092585D" w:rsidRPr="0092585D" w:rsidRDefault="0084507E" w:rsidP="0092585D">
      <w:pPr>
        <w:pStyle w:val="ListParagraph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textAlignment w:val="center"/>
        <w:rPr>
          <w:rFonts w:ascii="Garamond" w:hAnsi="Garamond" w:cs="AGaramondPro-Regular"/>
          <w:color w:val="000000"/>
        </w:rPr>
      </w:pPr>
      <w:r>
        <w:rPr>
          <w:rFonts w:ascii="Garamond" w:hAnsi="Garamond" w:cs="AGaramondPro-Regular"/>
          <w:color w:val="000000"/>
        </w:rPr>
        <w:t>Is</w:t>
      </w:r>
      <w:r w:rsidR="0092585D" w:rsidRPr="0092585D">
        <w:rPr>
          <w:rFonts w:ascii="Garamond" w:hAnsi="Garamond" w:cs="AGaramondPro-Regular"/>
          <w:color w:val="000000"/>
        </w:rPr>
        <w:t xml:space="preserve"> registered </w:t>
      </w:r>
      <w:r w:rsidR="00B11127">
        <w:rPr>
          <w:rFonts w:ascii="Garamond" w:hAnsi="Garamond" w:cs="AGaramondPro-Regular"/>
          <w:color w:val="000000"/>
        </w:rPr>
        <w:t>at</w:t>
      </w:r>
      <w:r w:rsidR="0092585D" w:rsidRPr="0092585D">
        <w:rPr>
          <w:rFonts w:ascii="Garamond" w:hAnsi="Garamond" w:cs="AGaramondPro-Regular"/>
          <w:color w:val="000000"/>
        </w:rPr>
        <w:t xml:space="preserve"> </w:t>
      </w:r>
      <w:r w:rsidR="00454452">
        <w:rPr>
          <w:rFonts w:ascii="Garamond" w:hAnsi="Garamond" w:cs="AGaramondPro-Regular"/>
          <w:color w:val="000000"/>
        </w:rPr>
        <w:t xml:space="preserve">a parish in the </w:t>
      </w:r>
      <w:proofErr w:type="gramStart"/>
      <w:r w:rsidR="00454452">
        <w:rPr>
          <w:rFonts w:ascii="Garamond" w:hAnsi="Garamond" w:cs="AGaramondPro-Regular"/>
          <w:color w:val="000000"/>
        </w:rPr>
        <w:t>Diocese</w:t>
      </w:r>
      <w:r w:rsidR="0092585D" w:rsidRPr="0092585D">
        <w:rPr>
          <w:rFonts w:ascii="Garamond" w:hAnsi="Garamond" w:cs="AGaramondPro-Regular"/>
          <w:color w:val="000000"/>
        </w:rPr>
        <w:t>;</w:t>
      </w:r>
      <w:proofErr w:type="gramEnd"/>
    </w:p>
    <w:p w14:paraId="6D728DBD" w14:textId="6ABD4CF0" w:rsidR="0092585D" w:rsidRPr="0092585D" w:rsidRDefault="0084507E" w:rsidP="0092585D">
      <w:pPr>
        <w:pStyle w:val="ListParagraph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textAlignment w:val="center"/>
        <w:rPr>
          <w:rFonts w:ascii="Garamond" w:hAnsi="Garamond" w:cs="AGaramondPro-Regular"/>
          <w:color w:val="000000"/>
        </w:rPr>
      </w:pPr>
      <w:proofErr w:type="gramStart"/>
      <w:r>
        <w:rPr>
          <w:rFonts w:ascii="Garamond" w:hAnsi="Garamond" w:cs="AGaramondPro-Regular"/>
          <w:color w:val="000000"/>
        </w:rPr>
        <w:t>Is</w:t>
      </w:r>
      <w:proofErr w:type="gramEnd"/>
      <w:r>
        <w:rPr>
          <w:rFonts w:ascii="Garamond" w:hAnsi="Garamond" w:cs="AGaramondPro-Regular"/>
          <w:color w:val="000000"/>
        </w:rPr>
        <w:t xml:space="preserve"> a</w:t>
      </w:r>
      <w:r w:rsidR="0092585D" w:rsidRPr="0092585D">
        <w:rPr>
          <w:rFonts w:ascii="Garamond" w:hAnsi="Garamond" w:cs="AGaramondPro-Regular"/>
          <w:color w:val="000000"/>
        </w:rPr>
        <w:t xml:space="preserve"> participating member of their school and/or community.</w:t>
      </w:r>
    </w:p>
    <w:p w14:paraId="364FC587" w14:textId="77777777" w:rsidR="005167C0" w:rsidRPr="00B75338" w:rsidRDefault="005167C0" w:rsidP="005167C0">
      <w:pPr>
        <w:pStyle w:val="ListParagraph"/>
        <w:widowControl w:val="0"/>
        <w:suppressAutoHyphens/>
        <w:autoSpaceDE w:val="0"/>
        <w:autoSpaceDN w:val="0"/>
        <w:adjustRightInd w:val="0"/>
        <w:textAlignment w:val="center"/>
        <w:rPr>
          <w:rFonts w:ascii="Garamond" w:hAnsi="Garamond" w:cs="AGaramondPro-Regular"/>
          <w:color w:val="000000"/>
          <w:sz w:val="16"/>
          <w:szCs w:val="16"/>
        </w:rPr>
      </w:pPr>
    </w:p>
    <w:p w14:paraId="4A75A7EF" w14:textId="77777777" w:rsidR="0092585D" w:rsidRPr="0092585D" w:rsidRDefault="0092585D" w:rsidP="0092585D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Garamond" w:hAnsi="Garamond" w:cs="AGaramondPro-Regular"/>
          <w:color w:val="000000"/>
        </w:rPr>
      </w:pPr>
      <w:r w:rsidRPr="0092585D">
        <w:rPr>
          <w:rFonts w:ascii="Garamond" w:hAnsi="Garamond" w:cs="AGaramondPro-Regular"/>
          <w:color w:val="000000"/>
        </w:rPr>
        <w:t xml:space="preserve">      </w:t>
      </w:r>
    </w:p>
    <w:p w14:paraId="1EB86660" w14:textId="77777777" w:rsidR="0092585D" w:rsidRPr="0092585D" w:rsidRDefault="0092585D" w:rsidP="0092585D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Garamond" w:hAnsi="Garamond" w:cs="AGaramondPro-Bold"/>
          <w:b/>
          <w:bCs/>
          <w:caps/>
          <w:color w:val="000082"/>
        </w:rPr>
      </w:pPr>
      <w:r w:rsidRPr="0092585D">
        <w:rPr>
          <w:rFonts w:ascii="Garamond" w:hAnsi="Garamond" w:cs="AGaramondPro-Bold"/>
          <w:b/>
          <w:bCs/>
          <w:caps/>
          <w:color w:val="287FD6"/>
        </w:rPr>
        <w:t>Requirements</w:t>
      </w:r>
    </w:p>
    <w:p w14:paraId="0BF1A9A8" w14:textId="77777777" w:rsidR="00F86A0F" w:rsidRDefault="0092585D" w:rsidP="0092585D">
      <w:pPr>
        <w:pStyle w:val="ListParagraph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textAlignment w:val="center"/>
        <w:rPr>
          <w:rFonts w:ascii="Garamond" w:hAnsi="Garamond" w:cs="AGaramondPro-Regular"/>
          <w:color w:val="000000"/>
        </w:rPr>
      </w:pPr>
      <w:r w:rsidRPr="0092585D">
        <w:rPr>
          <w:rFonts w:ascii="Garamond" w:hAnsi="Garamond" w:cs="AGaramondPro-Regular"/>
          <w:color w:val="000000"/>
        </w:rPr>
        <w:t xml:space="preserve">Applicants must complete the </w:t>
      </w:r>
      <w:r w:rsidR="00977A1F">
        <w:rPr>
          <w:rFonts w:ascii="Garamond" w:hAnsi="Garamond" w:cs="AGaramondPro-Bold"/>
          <w:b/>
          <w:bCs/>
          <w:color w:val="000000"/>
        </w:rPr>
        <w:t>STUDENT-APPLICANT</w:t>
      </w:r>
      <w:r w:rsidRPr="0092585D">
        <w:rPr>
          <w:rFonts w:ascii="Garamond" w:hAnsi="Garamond" w:cs="AGaramondPro-Regular"/>
          <w:color w:val="000000"/>
        </w:rPr>
        <w:t xml:space="preserve"> </w:t>
      </w:r>
      <w:r w:rsidR="00977A1F">
        <w:rPr>
          <w:rFonts w:ascii="Garamond" w:hAnsi="Garamond" w:cs="AGaramondPro-Regular"/>
          <w:color w:val="000000"/>
        </w:rPr>
        <w:t xml:space="preserve">sections of the application which includes a listing of </w:t>
      </w:r>
      <w:r w:rsidR="00977A1F" w:rsidRPr="00977A1F">
        <w:rPr>
          <w:rFonts w:ascii="Garamond" w:hAnsi="Garamond" w:cs="AGaramondPro-Regular"/>
          <w:b/>
          <w:color w:val="000000"/>
        </w:rPr>
        <w:t>EXTRACURRICULAR</w:t>
      </w:r>
      <w:r w:rsidR="00977A1F">
        <w:rPr>
          <w:rFonts w:ascii="Garamond" w:hAnsi="Garamond" w:cs="AGaramondPro-Regular"/>
          <w:color w:val="000000"/>
        </w:rPr>
        <w:t xml:space="preserve"> activities and a written </w:t>
      </w:r>
      <w:r w:rsidRPr="0092585D">
        <w:rPr>
          <w:rFonts w:ascii="Garamond" w:hAnsi="Garamond" w:cs="AGaramondPro-Bold"/>
          <w:b/>
          <w:bCs/>
          <w:color w:val="000000"/>
        </w:rPr>
        <w:t>ESSAY</w:t>
      </w:r>
      <w:r w:rsidR="00977A1F">
        <w:rPr>
          <w:rFonts w:ascii="Garamond" w:hAnsi="Garamond" w:cs="AGaramondPro-Bold"/>
          <w:b/>
          <w:bCs/>
          <w:color w:val="000000"/>
        </w:rPr>
        <w:t xml:space="preserve">. </w:t>
      </w:r>
      <w:r w:rsidR="00977A1F" w:rsidRPr="00977A1F">
        <w:rPr>
          <w:rFonts w:ascii="Garamond" w:hAnsi="Garamond" w:cs="AGaramondPro-Bold"/>
          <w:bCs/>
          <w:color w:val="000000"/>
        </w:rPr>
        <w:t>Students must also</w:t>
      </w:r>
      <w:r w:rsidRPr="0092585D">
        <w:rPr>
          <w:rFonts w:ascii="Garamond" w:hAnsi="Garamond" w:cs="AGaramondPro-Regular"/>
          <w:color w:val="000000"/>
        </w:rPr>
        <w:t xml:space="preserve"> select someone to complete the </w:t>
      </w:r>
      <w:r w:rsidRPr="0092585D">
        <w:rPr>
          <w:rFonts w:ascii="Garamond" w:hAnsi="Garamond" w:cs="AGaramondPro-Bold"/>
          <w:b/>
          <w:bCs/>
          <w:color w:val="000000"/>
        </w:rPr>
        <w:t>LETTER</w:t>
      </w:r>
      <w:r w:rsidRPr="0092585D">
        <w:rPr>
          <w:rFonts w:ascii="Garamond" w:hAnsi="Garamond" w:cs="AGaramondPro-Regular"/>
          <w:color w:val="000000"/>
        </w:rPr>
        <w:t xml:space="preserve"> </w:t>
      </w:r>
      <w:r w:rsidRPr="0092585D">
        <w:rPr>
          <w:rFonts w:ascii="Garamond" w:hAnsi="Garamond" w:cs="AGaramondPro-Bold"/>
          <w:b/>
          <w:bCs/>
          <w:color w:val="000000"/>
        </w:rPr>
        <w:t>OF</w:t>
      </w:r>
      <w:r w:rsidRPr="0092585D">
        <w:rPr>
          <w:rFonts w:ascii="Garamond" w:hAnsi="Garamond" w:cs="AGaramondPro-Regular"/>
          <w:color w:val="000000"/>
        </w:rPr>
        <w:t xml:space="preserve"> </w:t>
      </w:r>
      <w:r w:rsidRPr="0092585D">
        <w:rPr>
          <w:rFonts w:ascii="Garamond" w:hAnsi="Garamond" w:cs="AGaramondPro-Bold"/>
          <w:b/>
          <w:bCs/>
          <w:color w:val="000000"/>
        </w:rPr>
        <w:t>RECOMMENDATION</w:t>
      </w:r>
      <w:r w:rsidRPr="0092585D">
        <w:rPr>
          <w:rFonts w:ascii="Garamond" w:hAnsi="Garamond" w:cs="AGaramondPro-Regular"/>
          <w:color w:val="000000"/>
        </w:rPr>
        <w:t xml:space="preserve"> </w:t>
      </w:r>
      <w:r w:rsidR="008B7D4E">
        <w:rPr>
          <w:rFonts w:ascii="Garamond" w:hAnsi="Garamond" w:cs="AGaramondPro-Regular"/>
          <w:color w:val="000000"/>
        </w:rPr>
        <w:t xml:space="preserve">and ask their </w:t>
      </w:r>
      <w:r w:rsidR="008B7D4E" w:rsidRPr="008B7D4E">
        <w:rPr>
          <w:rFonts w:ascii="Garamond" w:hAnsi="Garamond" w:cs="AGaramondPro-Regular"/>
          <w:b/>
          <w:color w:val="000000"/>
        </w:rPr>
        <w:t>PRINCIPAL</w:t>
      </w:r>
      <w:r w:rsidR="00286727">
        <w:rPr>
          <w:rFonts w:ascii="Garamond" w:hAnsi="Garamond" w:cs="AGaramondPro-Regular"/>
          <w:color w:val="000000"/>
        </w:rPr>
        <w:t xml:space="preserve"> to complete page four</w:t>
      </w:r>
      <w:r w:rsidR="00F86A0F">
        <w:rPr>
          <w:rFonts w:ascii="Garamond" w:hAnsi="Garamond" w:cs="AGaramondPro-Regular"/>
          <w:color w:val="000000"/>
        </w:rPr>
        <w:t>.</w:t>
      </w:r>
    </w:p>
    <w:p w14:paraId="37342A93" w14:textId="03B0FBFD" w:rsidR="00A7485B" w:rsidRDefault="00A7485B" w:rsidP="0005111E">
      <w:pPr>
        <w:pStyle w:val="ListParagraph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textAlignment w:val="center"/>
        <w:rPr>
          <w:rFonts w:ascii="Garamond" w:hAnsi="Garamond" w:cs="AGaramondPro-Regular"/>
          <w:color w:val="000000"/>
        </w:rPr>
      </w:pPr>
      <w:r>
        <w:rPr>
          <w:rFonts w:ascii="Garamond" w:hAnsi="Garamond" w:cs="AGaramondPro-Regular"/>
          <w:color w:val="000000"/>
        </w:rPr>
        <w:t>Email</w:t>
      </w:r>
      <w:r w:rsidR="0092585D" w:rsidRPr="0092585D">
        <w:rPr>
          <w:rFonts w:ascii="Garamond" w:hAnsi="Garamond" w:cs="AGaramondPro-Regular"/>
          <w:color w:val="000000"/>
        </w:rPr>
        <w:t xml:space="preserve"> </w:t>
      </w:r>
      <w:r w:rsidR="00F415CF">
        <w:rPr>
          <w:rFonts w:ascii="Garamond" w:hAnsi="Garamond" w:cs="AGaramondPro-Regular"/>
          <w:color w:val="000000"/>
        </w:rPr>
        <w:t xml:space="preserve">(preferred) the </w:t>
      </w:r>
      <w:r w:rsidR="005167C0">
        <w:rPr>
          <w:rFonts w:ascii="Garamond" w:hAnsi="Garamond" w:cs="AGaramondPro-Regular"/>
          <w:color w:val="000000"/>
        </w:rPr>
        <w:t>application</w:t>
      </w:r>
      <w:r w:rsidR="008B7D4E">
        <w:rPr>
          <w:rFonts w:ascii="Garamond" w:hAnsi="Garamond" w:cs="AGaramondPro-Regular"/>
          <w:color w:val="000000"/>
        </w:rPr>
        <w:t xml:space="preserve"> by March</w:t>
      </w:r>
      <w:r w:rsidR="0092585D" w:rsidRPr="0092585D">
        <w:rPr>
          <w:rFonts w:ascii="Garamond" w:hAnsi="Garamond" w:cs="AGaramondPro-Regular"/>
          <w:color w:val="000000"/>
        </w:rPr>
        <w:t xml:space="preserve"> 15</w:t>
      </w:r>
      <w:r w:rsidR="00F86A0F">
        <w:rPr>
          <w:rFonts w:ascii="Garamond" w:hAnsi="Garamond" w:cs="AGaramondPro-Regular"/>
          <w:color w:val="000000"/>
        </w:rPr>
        <w:t xml:space="preserve">, </w:t>
      </w:r>
      <w:proofErr w:type="gramStart"/>
      <w:r w:rsidR="002E5709">
        <w:rPr>
          <w:rFonts w:ascii="Garamond" w:hAnsi="Garamond" w:cs="AGaramondPro-Regular"/>
          <w:color w:val="000000"/>
        </w:rPr>
        <w:t>202</w:t>
      </w:r>
      <w:r w:rsidR="0084507E">
        <w:rPr>
          <w:rFonts w:ascii="Garamond" w:hAnsi="Garamond" w:cs="AGaramondPro-Regular"/>
          <w:color w:val="000000"/>
        </w:rPr>
        <w:t>6</w:t>
      </w:r>
      <w:proofErr w:type="gramEnd"/>
      <w:r>
        <w:rPr>
          <w:rFonts w:ascii="Garamond" w:hAnsi="Garamond" w:cs="AGaramondPro-Regular"/>
          <w:color w:val="000000"/>
        </w:rPr>
        <w:t xml:space="preserve"> </w:t>
      </w:r>
      <w:r w:rsidR="0092585D" w:rsidRPr="0092585D">
        <w:rPr>
          <w:rFonts w:ascii="Garamond" w:hAnsi="Garamond" w:cs="AGaramondPro-Regular"/>
          <w:color w:val="000000"/>
        </w:rPr>
        <w:t>to</w:t>
      </w:r>
      <w:r w:rsidR="00F415CF">
        <w:rPr>
          <w:rFonts w:ascii="Garamond" w:hAnsi="Garamond" w:cs="AGaramondPro-Regular"/>
          <w:color w:val="000000"/>
        </w:rPr>
        <w:t xml:space="preserve"> </w:t>
      </w:r>
      <w:hyperlink r:id="rId7" w:history="1">
        <w:r w:rsidR="00C376F4" w:rsidRPr="00E87FC6">
          <w:rPr>
            <w:rStyle w:val="Hyperlink"/>
            <w:rFonts w:ascii="Garamond" w:hAnsi="Garamond" w:cs="AGaramondPro-Regular"/>
          </w:rPr>
          <w:t>kcraig@dioceseofcleveland.org</w:t>
        </w:r>
      </w:hyperlink>
    </w:p>
    <w:p w14:paraId="4D6658F6" w14:textId="77777777" w:rsidR="00A7485B" w:rsidRDefault="00A7485B" w:rsidP="00A7485B">
      <w:pPr>
        <w:pStyle w:val="ListParagraph"/>
        <w:widowControl w:val="0"/>
        <w:suppressAutoHyphens/>
        <w:autoSpaceDE w:val="0"/>
        <w:autoSpaceDN w:val="0"/>
        <w:adjustRightInd w:val="0"/>
        <w:textAlignment w:val="center"/>
        <w:rPr>
          <w:rFonts w:ascii="Garamond" w:hAnsi="Garamond" w:cs="AGaramondPro-Regular"/>
          <w:color w:val="000000"/>
        </w:rPr>
      </w:pPr>
      <w:r>
        <w:rPr>
          <w:rFonts w:ascii="Garamond" w:hAnsi="Garamond" w:cs="AGaramondPro-Regular"/>
          <w:color w:val="000000"/>
        </w:rPr>
        <w:t>Or mail to:</w:t>
      </w:r>
    </w:p>
    <w:p w14:paraId="3DFA2501" w14:textId="10C76B26" w:rsidR="00A25C01" w:rsidRPr="00A25C01" w:rsidRDefault="00A7485B" w:rsidP="00A7485B">
      <w:pPr>
        <w:pStyle w:val="ListParagraph"/>
        <w:widowControl w:val="0"/>
        <w:suppressAutoHyphens/>
        <w:autoSpaceDE w:val="0"/>
        <w:autoSpaceDN w:val="0"/>
        <w:adjustRightInd w:val="0"/>
        <w:textAlignment w:val="center"/>
        <w:rPr>
          <w:rFonts w:ascii="Garamond" w:hAnsi="Garamond" w:cs="AGaramondPro-Regular"/>
          <w:color w:val="000000"/>
        </w:rPr>
      </w:pPr>
      <w:r>
        <w:rPr>
          <w:rFonts w:ascii="Garamond" w:hAnsi="Garamond" w:cs="AGaramondPro-Regular"/>
          <w:color w:val="000000"/>
        </w:rPr>
        <w:t xml:space="preserve"> </w:t>
      </w:r>
      <w:r>
        <w:rPr>
          <w:rFonts w:ascii="Garamond" w:hAnsi="Garamond" w:cs="AGaramondPro-Regular"/>
          <w:color w:val="000000"/>
        </w:rPr>
        <w:tab/>
        <w:t>T</w:t>
      </w:r>
      <w:r w:rsidR="008B7D4E" w:rsidRPr="00A25C01">
        <w:rPr>
          <w:rFonts w:ascii="Garamond" w:hAnsi="Garamond" w:cs="AGaramondPro-Italic"/>
          <w:iCs/>
          <w:color w:val="000000"/>
        </w:rPr>
        <w:t xml:space="preserve">he Martin T. Galvin Memorial Scholarship </w:t>
      </w:r>
      <w:r w:rsidR="00A25C01">
        <w:rPr>
          <w:rFonts w:ascii="Garamond" w:hAnsi="Garamond" w:cs="AGaramondPro-Italic"/>
          <w:iCs/>
          <w:color w:val="000000"/>
        </w:rPr>
        <w:t>Fund</w:t>
      </w:r>
    </w:p>
    <w:p w14:paraId="6DFFDB3D" w14:textId="749A4F9E" w:rsidR="00A25C01" w:rsidRPr="00A7485B" w:rsidRDefault="00A7485B" w:rsidP="00A7485B">
      <w:pPr>
        <w:widowControl w:val="0"/>
        <w:suppressAutoHyphens/>
        <w:autoSpaceDE w:val="0"/>
        <w:autoSpaceDN w:val="0"/>
        <w:adjustRightInd w:val="0"/>
        <w:ind w:left="720" w:firstLine="720"/>
        <w:textAlignment w:val="center"/>
        <w:rPr>
          <w:rFonts w:ascii="Garamond" w:hAnsi="Garamond" w:cs="AGaramondPro-Regular"/>
          <w:color w:val="000000"/>
        </w:rPr>
      </w:pPr>
      <w:r>
        <w:rPr>
          <w:rFonts w:ascii="Garamond" w:hAnsi="Garamond"/>
          <w:color w:val="262626"/>
        </w:rPr>
        <w:t>Catholic</w:t>
      </w:r>
      <w:r w:rsidR="00F415CF">
        <w:rPr>
          <w:rFonts w:ascii="Garamond" w:hAnsi="Garamond"/>
          <w:color w:val="262626"/>
        </w:rPr>
        <w:t xml:space="preserve"> Diocese of Cleveland</w:t>
      </w:r>
    </w:p>
    <w:p w14:paraId="2B856852" w14:textId="31DFA501" w:rsidR="00A25C01" w:rsidRPr="00A7485B" w:rsidRDefault="0092585D" w:rsidP="00A7485B">
      <w:pPr>
        <w:widowControl w:val="0"/>
        <w:suppressAutoHyphens/>
        <w:autoSpaceDE w:val="0"/>
        <w:autoSpaceDN w:val="0"/>
        <w:adjustRightInd w:val="0"/>
        <w:ind w:left="720" w:firstLine="720"/>
        <w:textAlignment w:val="center"/>
        <w:rPr>
          <w:rFonts w:ascii="Garamond" w:hAnsi="Garamond" w:cs="AGaramondPro-Regular"/>
          <w:color w:val="000000"/>
        </w:rPr>
      </w:pPr>
      <w:r w:rsidRPr="00A7485B">
        <w:rPr>
          <w:rFonts w:ascii="Garamond" w:hAnsi="Garamond" w:cs="AGaramondPro-Regular"/>
          <w:color w:val="000000"/>
        </w:rPr>
        <w:t xml:space="preserve">1404 East </w:t>
      </w:r>
      <w:r w:rsidR="00B162C5" w:rsidRPr="00A7485B">
        <w:rPr>
          <w:rFonts w:ascii="Garamond" w:hAnsi="Garamond" w:cs="AGaramondPro-Regular"/>
          <w:color w:val="000000"/>
        </w:rPr>
        <w:t>Ninth</w:t>
      </w:r>
      <w:r w:rsidRPr="00A7485B">
        <w:rPr>
          <w:rFonts w:ascii="Garamond" w:hAnsi="Garamond" w:cs="AGaramondPro-Regular"/>
          <w:color w:val="000000"/>
        </w:rPr>
        <w:t xml:space="preserve"> Street – </w:t>
      </w:r>
      <w:r w:rsidR="003031FA">
        <w:rPr>
          <w:rFonts w:ascii="Garamond" w:hAnsi="Garamond" w:cs="AGaramondPro-Regular"/>
          <w:color w:val="000000"/>
        </w:rPr>
        <w:t>7</w:t>
      </w:r>
      <w:r w:rsidR="003031FA" w:rsidRPr="003031FA">
        <w:rPr>
          <w:rFonts w:ascii="Garamond" w:hAnsi="Garamond" w:cs="AGaramondPro-Regular"/>
          <w:color w:val="000000"/>
          <w:vertAlign w:val="superscript"/>
        </w:rPr>
        <w:t>th</w:t>
      </w:r>
      <w:r w:rsidR="003031FA">
        <w:rPr>
          <w:rFonts w:ascii="Garamond" w:hAnsi="Garamond" w:cs="AGaramondPro-Regular"/>
          <w:color w:val="000000"/>
        </w:rPr>
        <w:t xml:space="preserve"> Floor</w:t>
      </w:r>
    </w:p>
    <w:p w14:paraId="3C23C886" w14:textId="3A856BCD" w:rsidR="0092585D" w:rsidRPr="00A7485B" w:rsidRDefault="0092585D" w:rsidP="00A7485B">
      <w:pPr>
        <w:widowControl w:val="0"/>
        <w:suppressAutoHyphens/>
        <w:autoSpaceDE w:val="0"/>
        <w:autoSpaceDN w:val="0"/>
        <w:adjustRightInd w:val="0"/>
        <w:ind w:left="720" w:firstLine="720"/>
        <w:textAlignment w:val="center"/>
        <w:rPr>
          <w:rFonts w:ascii="Garamond" w:hAnsi="Garamond" w:cs="AGaramondPro-Regular"/>
          <w:color w:val="000000"/>
        </w:rPr>
      </w:pPr>
      <w:r w:rsidRPr="00A7485B">
        <w:rPr>
          <w:rFonts w:ascii="Garamond" w:hAnsi="Garamond" w:cs="AGaramondPro-Regular"/>
          <w:color w:val="000000"/>
        </w:rPr>
        <w:t>Cleveland, OH  44114</w:t>
      </w:r>
    </w:p>
    <w:p w14:paraId="1DD7EA58" w14:textId="77777777" w:rsidR="0092585D" w:rsidRPr="0092585D" w:rsidRDefault="0092585D" w:rsidP="0092585D">
      <w:pPr>
        <w:widowControl w:val="0"/>
        <w:tabs>
          <w:tab w:val="left" w:pos="-1440"/>
        </w:tabs>
        <w:suppressAutoHyphens/>
        <w:autoSpaceDE w:val="0"/>
        <w:autoSpaceDN w:val="0"/>
        <w:adjustRightInd w:val="0"/>
        <w:textAlignment w:val="center"/>
        <w:rPr>
          <w:rFonts w:ascii="Garamond" w:hAnsi="Garamond" w:cs="AGaramondPro-Regular"/>
          <w:color w:val="000000"/>
        </w:rPr>
      </w:pPr>
      <w:r w:rsidRPr="0092585D">
        <w:rPr>
          <w:rFonts w:ascii="Garamond" w:hAnsi="Garamond" w:cs="AGaramondPro-Regular"/>
          <w:color w:val="000000"/>
        </w:rPr>
        <w:tab/>
      </w:r>
    </w:p>
    <w:p w14:paraId="29E27E28" w14:textId="006C780E" w:rsidR="00F86A0F" w:rsidRDefault="00F86A0F">
      <w:pPr>
        <w:rPr>
          <w:rFonts w:ascii="Garamond" w:hAnsi="Garamond" w:cs="AGaramondPro-Bold"/>
          <w:b/>
          <w:bCs/>
          <w:caps/>
          <w:color w:val="287FD6"/>
        </w:rPr>
      </w:pPr>
    </w:p>
    <w:p w14:paraId="1113A965" w14:textId="683FDFF5" w:rsidR="00F86A0F" w:rsidRPr="0092585D" w:rsidRDefault="00F86A0F" w:rsidP="00F86A0F">
      <w:pPr>
        <w:widowControl w:val="0"/>
        <w:suppressAutoHyphens/>
        <w:autoSpaceDE w:val="0"/>
        <w:autoSpaceDN w:val="0"/>
        <w:adjustRightInd w:val="0"/>
        <w:jc w:val="center"/>
        <w:textAlignment w:val="center"/>
        <w:rPr>
          <w:rFonts w:ascii="Garamond" w:hAnsi="Garamond" w:cs="AGaramondPro-Regular"/>
          <w:smallCaps/>
          <w:color w:val="000082"/>
          <w:sz w:val="32"/>
          <w:szCs w:val="32"/>
        </w:rPr>
      </w:pPr>
      <w:r w:rsidRPr="0092585D">
        <w:rPr>
          <w:rFonts w:ascii="Garamond" w:hAnsi="Garamond" w:cs="AGaramondPro-Regular"/>
          <w:smallCaps/>
          <w:color w:val="000082"/>
          <w:sz w:val="32"/>
          <w:szCs w:val="32"/>
        </w:rPr>
        <w:t xml:space="preserve">guidelines | </w:t>
      </w:r>
      <w:r w:rsidR="0084507E">
        <w:rPr>
          <w:rFonts w:ascii="Garamond" w:hAnsi="Garamond" w:cs="AGaramondPro-Regular"/>
          <w:smallCaps/>
          <w:color w:val="000082"/>
          <w:sz w:val="32"/>
          <w:szCs w:val="32"/>
        </w:rPr>
        <w:t>2026-2027</w:t>
      </w:r>
    </w:p>
    <w:p w14:paraId="3A564655" w14:textId="77777777" w:rsidR="00F86A0F" w:rsidRPr="0092585D" w:rsidRDefault="00F86A0F" w:rsidP="00F86A0F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Garamond" w:hAnsi="Garamond" w:cs="AGaramondPro-Bold"/>
          <w:b/>
          <w:bCs/>
          <w:caps/>
          <w:color w:val="287FD6"/>
        </w:rPr>
      </w:pPr>
    </w:p>
    <w:p w14:paraId="7F45F57A" w14:textId="26EB3F27" w:rsidR="0092585D" w:rsidRPr="0092585D" w:rsidRDefault="0092585D" w:rsidP="0092585D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Garamond" w:hAnsi="Garamond" w:cs="AGaramondPro-Regular"/>
          <w:color w:val="000000"/>
        </w:rPr>
      </w:pPr>
      <w:r w:rsidRPr="0092585D">
        <w:rPr>
          <w:rFonts w:ascii="Garamond" w:hAnsi="Garamond" w:cs="AGaramondPro-Bold"/>
          <w:b/>
          <w:bCs/>
          <w:caps/>
          <w:color w:val="287FD6"/>
        </w:rPr>
        <w:t>Timeline</w:t>
      </w:r>
    </w:p>
    <w:p w14:paraId="39E73C69" w14:textId="0D69527A" w:rsidR="0092585D" w:rsidRPr="0092585D" w:rsidRDefault="00F86A0F" w:rsidP="0092585D">
      <w:pPr>
        <w:pStyle w:val="ListParagraph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textAlignment w:val="center"/>
        <w:rPr>
          <w:rFonts w:ascii="Garamond" w:hAnsi="Garamond" w:cs="AGaramondPro-Regular"/>
          <w:color w:val="000000"/>
        </w:rPr>
      </w:pPr>
      <w:r>
        <w:rPr>
          <w:rFonts w:ascii="Garamond" w:hAnsi="Garamond" w:cs="AGaramondPro-Bold"/>
          <w:b/>
          <w:bCs/>
          <w:caps/>
          <w:color w:val="000000"/>
        </w:rPr>
        <w:t>JANUARY</w:t>
      </w:r>
      <w:r w:rsidR="0092585D" w:rsidRPr="0092585D">
        <w:rPr>
          <w:rFonts w:ascii="Garamond" w:hAnsi="Garamond" w:cs="AGaramondPro-Bold"/>
          <w:b/>
          <w:bCs/>
          <w:caps/>
          <w:color w:val="000000"/>
        </w:rPr>
        <w:t>:</w:t>
      </w:r>
      <w:r w:rsidR="0092585D" w:rsidRPr="0092585D">
        <w:rPr>
          <w:rFonts w:ascii="Garamond" w:hAnsi="Garamond" w:cs="AGaramondPro-Regular"/>
          <w:color w:val="000000"/>
        </w:rPr>
        <w:t xml:space="preserve"> </w:t>
      </w:r>
      <w:r w:rsidR="000F5AF2">
        <w:rPr>
          <w:rFonts w:ascii="Garamond" w:hAnsi="Garamond" w:cs="AGaramondPro-Regular"/>
          <w:color w:val="000000"/>
        </w:rPr>
        <w:t>The Office of Catecheti</w:t>
      </w:r>
      <w:r w:rsidR="00F415CF">
        <w:rPr>
          <w:rFonts w:ascii="Garamond" w:hAnsi="Garamond" w:cs="AGaramondPro-Regular"/>
          <w:color w:val="000000"/>
        </w:rPr>
        <w:t>cal Education</w:t>
      </w:r>
      <w:r w:rsidR="000F5AF2">
        <w:rPr>
          <w:rFonts w:ascii="Garamond" w:hAnsi="Garamond" w:cs="AGaramondPro-Regular"/>
          <w:color w:val="000000"/>
        </w:rPr>
        <w:t xml:space="preserve"> will make applications available through the Digital Academy</w:t>
      </w:r>
      <w:r w:rsidR="00FE6332">
        <w:rPr>
          <w:rFonts w:ascii="Garamond" w:hAnsi="Garamond" w:cs="AGaramondPro-Regular"/>
          <w:color w:val="000000"/>
        </w:rPr>
        <w:t>. T</w:t>
      </w:r>
      <w:r w:rsidR="0092585D" w:rsidRPr="0092585D">
        <w:rPr>
          <w:rFonts w:ascii="Garamond" w:hAnsi="Garamond" w:cs="AGaramondPro-Regular"/>
          <w:color w:val="000000"/>
        </w:rPr>
        <w:t xml:space="preserve">he Catholic Community Foundation </w:t>
      </w:r>
      <w:r w:rsidR="000F5AF2">
        <w:rPr>
          <w:rFonts w:ascii="Garamond" w:hAnsi="Garamond" w:cs="AGaramondPro-Regular"/>
          <w:color w:val="000000"/>
        </w:rPr>
        <w:t xml:space="preserve">will </w:t>
      </w:r>
      <w:r w:rsidR="0092585D" w:rsidRPr="0092585D">
        <w:rPr>
          <w:rFonts w:ascii="Garamond" w:hAnsi="Garamond" w:cs="AGaramondPro-Regular"/>
          <w:color w:val="000000"/>
        </w:rPr>
        <w:t xml:space="preserve">promote the scholarship opportunity </w:t>
      </w:r>
      <w:r w:rsidR="000F5AF2">
        <w:rPr>
          <w:rFonts w:ascii="Garamond" w:hAnsi="Garamond" w:cs="AGaramondPro-Regular"/>
          <w:color w:val="000000"/>
        </w:rPr>
        <w:t>to Lawyers Guild members and make applications available on the Catholic Community Foundation website.</w:t>
      </w:r>
      <w:r>
        <w:rPr>
          <w:rFonts w:ascii="Garamond" w:hAnsi="Garamond" w:cs="AGaramondPro-Regular"/>
          <w:color w:val="000000"/>
        </w:rPr>
        <w:t xml:space="preserve"> </w:t>
      </w:r>
      <w:r w:rsidR="003031FA" w:rsidRPr="003031FA">
        <w:rPr>
          <w:rFonts w:ascii="Garamond" w:hAnsi="Garamond" w:cs="AGaramondPro-Regular"/>
          <w:i/>
          <w:color w:val="000000"/>
        </w:rPr>
        <w:t>www.catholiccommunity.org/for-advisors/lawyers-guild</w:t>
      </w:r>
    </w:p>
    <w:p w14:paraId="770561FB" w14:textId="285EEEA4" w:rsidR="0092585D" w:rsidRDefault="000F5AF2" w:rsidP="0092585D">
      <w:pPr>
        <w:pStyle w:val="ListParagraph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textAlignment w:val="center"/>
        <w:rPr>
          <w:rFonts w:ascii="Garamond" w:hAnsi="Garamond" w:cs="AGaramondPro-Regular"/>
          <w:color w:val="000000"/>
        </w:rPr>
      </w:pPr>
      <w:r>
        <w:rPr>
          <w:rFonts w:ascii="Garamond" w:hAnsi="Garamond" w:cs="AGaramondPro-Bold"/>
          <w:b/>
          <w:bCs/>
          <w:caps/>
          <w:color w:val="000000"/>
        </w:rPr>
        <w:t>MARCH</w:t>
      </w:r>
      <w:r w:rsidR="0092585D" w:rsidRPr="0092585D">
        <w:rPr>
          <w:rFonts w:ascii="Garamond" w:hAnsi="Garamond" w:cs="AGaramondPro-Bold"/>
          <w:b/>
          <w:bCs/>
          <w:caps/>
          <w:color w:val="000000"/>
        </w:rPr>
        <w:t xml:space="preserve"> 15:</w:t>
      </w:r>
      <w:r w:rsidR="0092585D" w:rsidRPr="0092585D">
        <w:rPr>
          <w:rFonts w:ascii="Garamond" w:hAnsi="Garamond" w:cs="AGaramondPro-Regular"/>
          <w:color w:val="000000"/>
        </w:rPr>
        <w:t xml:space="preserve"> </w:t>
      </w:r>
      <w:r w:rsidR="00F415CF">
        <w:rPr>
          <w:rFonts w:ascii="Garamond" w:hAnsi="Garamond" w:cs="AGaramondPro-Regular"/>
          <w:color w:val="000000"/>
        </w:rPr>
        <w:t>Application dea</w:t>
      </w:r>
      <w:r w:rsidR="0092585D" w:rsidRPr="0092585D">
        <w:rPr>
          <w:rFonts w:ascii="Garamond" w:hAnsi="Garamond" w:cs="AGaramondPro-Regular"/>
          <w:color w:val="000000"/>
        </w:rPr>
        <w:t>dline</w:t>
      </w:r>
      <w:r w:rsidR="0092585D">
        <w:rPr>
          <w:rFonts w:ascii="Garamond" w:hAnsi="Garamond" w:cs="AGaramondPro-Regular"/>
          <w:color w:val="000000"/>
        </w:rPr>
        <w:t>.</w:t>
      </w:r>
      <w:r w:rsidR="00D664C0">
        <w:rPr>
          <w:rFonts w:ascii="Garamond" w:hAnsi="Garamond" w:cs="AGaramondPro-Regular"/>
          <w:color w:val="000000"/>
        </w:rPr>
        <w:t xml:space="preserve"> </w:t>
      </w:r>
      <w:r w:rsidR="00D664C0" w:rsidRPr="005128A8">
        <w:rPr>
          <w:rFonts w:ascii="Garamond" w:hAnsi="Garamond" w:cs="AGaramondPro-Regular"/>
          <w:color w:val="000000"/>
        </w:rPr>
        <w:t>If the deadline falls on a weekend, you have until the following Monday to submit your application.</w:t>
      </w:r>
      <w:r w:rsidR="00D40DCD">
        <w:rPr>
          <w:rFonts w:ascii="Garamond" w:hAnsi="Garamond" w:cs="AGaramondPro-Regular"/>
          <w:color w:val="000000"/>
        </w:rPr>
        <w:t xml:space="preserve"> Applications must be postmarked March 15</w:t>
      </w:r>
      <w:r w:rsidR="00F86A0F">
        <w:rPr>
          <w:rFonts w:ascii="Garamond" w:hAnsi="Garamond" w:cs="AGaramondPro-Regular"/>
          <w:color w:val="000000"/>
        </w:rPr>
        <w:t>th</w:t>
      </w:r>
      <w:r w:rsidR="00D40DCD">
        <w:rPr>
          <w:rFonts w:ascii="Garamond" w:hAnsi="Garamond" w:cs="AGaramondPro-Regular"/>
          <w:color w:val="000000"/>
        </w:rPr>
        <w:t xml:space="preserve"> or earlier. </w:t>
      </w:r>
    </w:p>
    <w:p w14:paraId="4594F61D" w14:textId="311B953D" w:rsidR="005410C4" w:rsidRPr="0092585D" w:rsidRDefault="005410C4" w:rsidP="005410C4">
      <w:pPr>
        <w:pStyle w:val="ListParagraph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textAlignment w:val="center"/>
        <w:rPr>
          <w:rFonts w:ascii="Garamond" w:hAnsi="Garamond" w:cs="AGaramondPro-Regular"/>
          <w:color w:val="000000"/>
        </w:rPr>
      </w:pPr>
      <w:r>
        <w:rPr>
          <w:rFonts w:ascii="Garamond" w:hAnsi="Garamond" w:cs="AGaramondPro-Regular"/>
          <w:color w:val="000000"/>
        </w:rPr>
        <w:t>Incomplete applications will not be considered; please do not submit anything less than the complete application with all required documents</w:t>
      </w:r>
    </w:p>
    <w:p w14:paraId="26A05DDE" w14:textId="4412CE2E" w:rsidR="00A3761E" w:rsidRDefault="00F415CF" w:rsidP="00A3761E">
      <w:pPr>
        <w:pStyle w:val="ListParagraph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textAlignment w:val="center"/>
        <w:rPr>
          <w:rFonts w:ascii="Garamond" w:hAnsi="Garamond" w:cs="AGaramondPro-Regular"/>
          <w:color w:val="000000"/>
        </w:rPr>
      </w:pPr>
      <w:r>
        <w:rPr>
          <w:rFonts w:ascii="Garamond" w:hAnsi="Garamond" w:cs="AGaramondPro-Bold"/>
          <w:b/>
          <w:bCs/>
          <w:caps/>
          <w:color w:val="000000"/>
        </w:rPr>
        <w:t>Mid-May</w:t>
      </w:r>
      <w:r w:rsidR="0092585D" w:rsidRPr="0092585D">
        <w:rPr>
          <w:rFonts w:ascii="Garamond" w:hAnsi="Garamond" w:cs="AGaramondPro-Bold"/>
          <w:b/>
          <w:bCs/>
          <w:caps/>
          <w:color w:val="000000"/>
        </w:rPr>
        <w:t>:</w:t>
      </w:r>
      <w:r w:rsidR="00D40DCD">
        <w:rPr>
          <w:rFonts w:ascii="Garamond" w:hAnsi="Garamond" w:cs="AGaramondPro-Regular"/>
          <w:color w:val="000000"/>
        </w:rPr>
        <w:t xml:space="preserve"> </w:t>
      </w:r>
      <w:r w:rsidR="00977A1F">
        <w:rPr>
          <w:rFonts w:ascii="Garamond" w:hAnsi="Garamond" w:cs="AGaramondPro-Regular"/>
          <w:color w:val="000000"/>
        </w:rPr>
        <w:t>The R</w:t>
      </w:r>
      <w:r w:rsidR="0030112E">
        <w:rPr>
          <w:rFonts w:ascii="Garamond" w:hAnsi="Garamond" w:cs="AGaramondPro-Regular"/>
          <w:color w:val="000000"/>
        </w:rPr>
        <w:t>ecipient</w:t>
      </w:r>
      <w:r w:rsidR="00D40DCD" w:rsidRPr="00A3761E">
        <w:rPr>
          <w:rFonts w:ascii="Garamond" w:hAnsi="Garamond" w:cs="AGaramondPro-Regular"/>
          <w:color w:val="000000"/>
        </w:rPr>
        <w:t xml:space="preserve"> will</w:t>
      </w:r>
      <w:r w:rsidR="0030112E">
        <w:rPr>
          <w:rFonts w:ascii="Garamond" w:hAnsi="Garamond" w:cs="AGaramondPro-Regular"/>
          <w:color w:val="000000"/>
        </w:rPr>
        <w:t xml:space="preserve"> be notified</w:t>
      </w:r>
      <w:r w:rsidR="00D40DCD">
        <w:rPr>
          <w:rFonts w:ascii="Garamond" w:hAnsi="Garamond" w:cs="AGaramondPro-Regular"/>
          <w:color w:val="000000"/>
        </w:rPr>
        <w:t>.</w:t>
      </w:r>
    </w:p>
    <w:p w14:paraId="4EA76E8A" w14:textId="5C27E2BB" w:rsidR="00A3761E" w:rsidRPr="00A3761E" w:rsidRDefault="00D40DCD" w:rsidP="00A3761E">
      <w:pPr>
        <w:pStyle w:val="ListParagraph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textAlignment w:val="center"/>
        <w:rPr>
          <w:rFonts w:ascii="Garamond" w:hAnsi="Garamond" w:cs="AGaramondPro-Regular"/>
          <w:color w:val="000000"/>
        </w:rPr>
      </w:pPr>
      <w:r>
        <w:rPr>
          <w:rFonts w:ascii="Garamond" w:hAnsi="Garamond" w:cs="AGaramondPro-Bold"/>
          <w:b/>
          <w:bCs/>
          <w:caps/>
          <w:color w:val="000000"/>
        </w:rPr>
        <w:t>OCtober</w:t>
      </w:r>
      <w:r w:rsidR="00A3761E" w:rsidRPr="00A3761E">
        <w:rPr>
          <w:rFonts w:ascii="Garamond" w:hAnsi="Garamond" w:cs="AGaramondPro-Bold"/>
          <w:b/>
          <w:bCs/>
          <w:caps/>
          <w:color w:val="000000"/>
        </w:rPr>
        <w:t>:</w:t>
      </w:r>
      <w:r w:rsidR="00A3761E" w:rsidRPr="00A3761E">
        <w:rPr>
          <w:rFonts w:ascii="Garamond" w:hAnsi="Garamond" w:cs="AGaramondPro-Regular"/>
          <w:color w:val="000000"/>
        </w:rPr>
        <w:t xml:space="preserve"> </w:t>
      </w:r>
      <w:r>
        <w:rPr>
          <w:rFonts w:ascii="Garamond" w:hAnsi="Garamond" w:cs="AGaramondPro-Regular"/>
          <w:color w:val="000000"/>
        </w:rPr>
        <w:t xml:space="preserve">The </w:t>
      </w:r>
      <w:r w:rsidR="00210AC0">
        <w:rPr>
          <w:rFonts w:ascii="Garamond" w:hAnsi="Garamond" w:cs="AGaramondPro-Regular"/>
          <w:color w:val="000000"/>
        </w:rPr>
        <w:t xml:space="preserve">recipient </w:t>
      </w:r>
      <w:r>
        <w:rPr>
          <w:rFonts w:ascii="Garamond" w:hAnsi="Garamond" w:cs="AGaramondPro-Regular"/>
          <w:color w:val="000000"/>
        </w:rPr>
        <w:t>of the scholarship will be acknowledged at the</w:t>
      </w:r>
      <w:r w:rsidR="00F07B7D">
        <w:rPr>
          <w:rFonts w:ascii="Garamond" w:hAnsi="Garamond" w:cs="AGaramondPro-Regular"/>
          <w:color w:val="000000"/>
        </w:rPr>
        <w:t xml:space="preserve"> </w:t>
      </w:r>
      <w:r w:rsidR="002E5709">
        <w:rPr>
          <w:rFonts w:ascii="Garamond" w:hAnsi="Garamond" w:cs="AGaramondPro-Regular"/>
          <w:color w:val="000000"/>
        </w:rPr>
        <w:t>202</w:t>
      </w:r>
      <w:r w:rsidR="0084507E">
        <w:rPr>
          <w:rFonts w:ascii="Garamond" w:hAnsi="Garamond" w:cs="AGaramondPro-Regular"/>
          <w:color w:val="000000"/>
        </w:rPr>
        <w:t>6</w:t>
      </w:r>
      <w:r>
        <w:rPr>
          <w:rFonts w:ascii="Garamond" w:hAnsi="Garamond" w:cs="AGaramondPro-Regular"/>
          <w:color w:val="000000"/>
        </w:rPr>
        <w:t xml:space="preserve"> Red Mass </w:t>
      </w:r>
      <w:r w:rsidR="00210AC0">
        <w:rPr>
          <w:rFonts w:ascii="Garamond" w:hAnsi="Garamond" w:cs="AGaramondPro-Regular"/>
          <w:color w:val="000000"/>
        </w:rPr>
        <w:t>luncheon following the 10:30 a.m. Red Mass The recipient and parents will be invited to attend the Mass and luncheon.</w:t>
      </w:r>
    </w:p>
    <w:p w14:paraId="3E9D6FDC" w14:textId="04265C16" w:rsidR="00A3761E" w:rsidRPr="00A3761E" w:rsidRDefault="00A3761E" w:rsidP="00A3761E">
      <w:pPr>
        <w:pStyle w:val="ListParagraph"/>
        <w:widowControl w:val="0"/>
        <w:suppressAutoHyphens/>
        <w:autoSpaceDE w:val="0"/>
        <w:autoSpaceDN w:val="0"/>
        <w:adjustRightInd w:val="0"/>
        <w:textAlignment w:val="center"/>
        <w:rPr>
          <w:rFonts w:ascii="Garamond" w:hAnsi="Garamond" w:cs="AGaramondPro-Regular"/>
          <w:color w:val="000000"/>
        </w:rPr>
      </w:pPr>
    </w:p>
    <w:p w14:paraId="7026E876" w14:textId="35DB0DE0" w:rsidR="0092585D" w:rsidRPr="00AD76DC" w:rsidRDefault="00A3761E" w:rsidP="0092585D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Garamond" w:hAnsi="Garamond" w:cs="AGaramondPro-Regular"/>
          <w:color w:val="000000"/>
        </w:rPr>
      </w:pPr>
      <w:r w:rsidRPr="00AD76DC">
        <w:rPr>
          <w:rFonts w:ascii="Garamond" w:hAnsi="Garamond" w:cs="AGaramondPro-Bold"/>
          <w:b/>
          <w:bCs/>
          <w:caps/>
          <w:color w:val="287FD6"/>
        </w:rPr>
        <w:t>Questions</w:t>
      </w:r>
      <w:r w:rsidR="00AD76DC" w:rsidRPr="00AD76DC">
        <w:rPr>
          <w:rFonts w:ascii="Garamond" w:hAnsi="Garamond" w:cs="AGaramondPro-Bold"/>
          <w:b/>
          <w:bCs/>
          <w:caps/>
          <w:color w:val="287FD6"/>
        </w:rPr>
        <w:t>?</w:t>
      </w:r>
    </w:p>
    <w:p w14:paraId="6ACDDEFF" w14:textId="0CB32EF6" w:rsidR="00F415CF" w:rsidRDefault="00AD76DC" w:rsidP="00F415CF">
      <w:pPr>
        <w:widowControl w:val="0"/>
        <w:suppressAutoHyphens/>
        <w:autoSpaceDE w:val="0"/>
        <w:autoSpaceDN w:val="0"/>
        <w:adjustRightInd w:val="0"/>
        <w:ind w:left="720"/>
        <w:textAlignment w:val="center"/>
        <w:rPr>
          <w:rFonts w:ascii="Garamond" w:hAnsi="Garamond" w:cs="AGaramondPro-Regular"/>
          <w:i/>
          <w:color w:val="000000"/>
        </w:rPr>
      </w:pPr>
      <w:r w:rsidRPr="00AD76DC">
        <w:rPr>
          <w:rFonts w:ascii="Garamond" w:hAnsi="Garamond" w:cs="AGaramondPro-Regular"/>
          <w:color w:val="000000"/>
        </w:rPr>
        <w:t xml:space="preserve">Contact </w:t>
      </w:r>
      <w:r w:rsidR="003031FA">
        <w:rPr>
          <w:rFonts w:ascii="Garamond" w:hAnsi="Garamond" w:cs="AGaramondPro-Regular"/>
          <w:color w:val="000000"/>
        </w:rPr>
        <w:t>Kristen L. Craig, JD</w:t>
      </w:r>
      <w:r w:rsidRPr="00AD76DC">
        <w:rPr>
          <w:rFonts w:ascii="Garamond" w:hAnsi="Garamond" w:cs="AGaramondPro-Regular"/>
          <w:color w:val="000000"/>
        </w:rPr>
        <w:t xml:space="preserve"> at </w:t>
      </w:r>
      <w:bookmarkStart w:id="0" w:name="_Hlk188600893"/>
      <w:r w:rsidR="003031FA">
        <w:rPr>
          <w:rFonts w:ascii="Garamond" w:hAnsi="Garamond" w:cs="AGaramondPro-Regular"/>
        </w:rPr>
        <w:fldChar w:fldCharType="begin"/>
      </w:r>
      <w:r w:rsidR="003031FA">
        <w:rPr>
          <w:rFonts w:ascii="Garamond" w:hAnsi="Garamond" w:cs="AGaramondPro-Regular"/>
        </w:rPr>
        <w:instrText>HYPERLINK "mailto:</w:instrText>
      </w:r>
      <w:r w:rsidR="003031FA" w:rsidRPr="003031FA">
        <w:rPr>
          <w:rFonts w:ascii="Garamond" w:hAnsi="Garamond" w:cs="AGaramondPro-Regular"/>
        </w:rPr>
        <w:instrText>kcraig@dioceseofcleveland.org</w:instrText>
      </w:r>
      <w:r w:rsidR="003031FA">
        <w:rPr>
          <w:rFonts w:ascii="Garamond" w:hAnsi="Garamond" w:cs="AGaramondPro-Regular"/>
        </w:rPr>
        <w:instrText>"</w:instrText>
      </w:r>
      <w:r w:rsidR="003031FA">
        <w:rPr>
          <w:rFonts w:ascii="Garamond" w:hAnsi="Garamond" w:cs="AGaramondPro-Regular"/>
        </w:rPr>
      </w:r>
      <w:r w:rsidR="003031FA">
        <w:rPr>
          <w:rFonts w:ascii="Garamond" w:hAnsi="Garamond" w:cs="AGaramondPro-Regular"/>
        </w:rPr>
        <w:fldChar w:fldCharType="separate"/>
      </w:r>
      <w:r w:rsidR="003031FA" w:rsidRPr="00E87FC6">
        <w:rPr>
          <w:rStyle w:val="Hyperlink"/>
          <w:rFonts w:ascii="Garamond" w:hAnsi="Garamond" w:cs="AGaramondPro-Regular"/>
        </w:rPr>
        <w:t>kcraig@dioceseofcleveland.org</w:t>
      </w:r>
      <w:r w:rsidR="003031FA">
        <w:rPr>
          <w:rFonts w:ascii="Garamond" w:hAnsi="Garamond" w:cs="AGaramondPro-Regular"/>
        </w:rPr>
        <w:fldChar w:fldCharType="end"/>
      </w:r>
      <w:bookmarkEnd w:id="0"/>
      <w:r w:rsidRPr="00AD76DC">
        <w:rPr>
          <w:rFonts w:ascii="Garamond" w:hAnsi="Garamond" w:cs="AGaramondPro-Regular"/>
          <w:i/>
          <w:color w:val="000000"/>
        </w:rPr>
        <w:t xml:space="preserve"> </w:t>
      </w:r>
    </w:p>
    <w:p w14:paraId="4E4F4848" w14:textId="23BD64FC" w:rsidR="00B80BEE" w:rsidRDefault="00AD76DC" w:rsidP="003031FA">
      <w:pPr>
        <w:widowControl w:val="0"/>
        <w:suppressAutoHyphens/>
        <w:autoSpaceDE w:val="0"/>
        <w:autoSpaceDN w:val="0"/>
        <w:adjustRightInd w:val="0"/>
        <w:ind w:left="720"/>
        <w:textAlignment w:val="center"/>
        <w:rPr>
          <w:rFonts w:ascii="Garamond" w:hAnsi="Garamond" w:cs="AGaramondPro-Regular"/>
          <w:color w:val="000000"/>
        </w:rPr>
      </w:pPr>
      <w:r w:rsidRPr="00AD76DC">
        <w:rPr>
          <w:rFonts w:ascii="Garamond" w:hAnsi="Garamond" w:cs="AGaramondPro-Regular"/>
          <w:color w:val="000000"/>
        </w:rPr>
        <w:t xml:space="preserve">or call </w:t>
      </w:r>
      <w:r w:rsidR="00F415CF">
        <w:rPr>
          <w:rFonts w:ascii="Garamond" w:hAnsi="Garamond" w:cs="AGaramondPro-Regular"/>
          <w:color w:val="000000"/>
        </w:rPr>
        <w:t xml:space="preserve">(216) 696-6525, Ext. </w:t>
      </w:r>
      <w:r w:rsidR="003031FA">
        <w:rPr>
          <w:rFonts w:ascii="Garamond" w:hAnsi="Garamond" w:cs="AGaramondPro-Regular"/>
          <w:color w:val="000000"/>
        </w:rPr>
        <w:t>4440</w:t>
      </w:r>
    </w:p>
    <w:p w14:paraId="4D6F88C6" w14:textId="77777777" w:rsidR="005410C4" w:rsidRPr="00977A1F" w:rsidRDefault="005410C4" w:rsidP="003031FA">
      <w:pPr>
        <w:widowControl w:val="0"/>
        <w:suppressAutoHyphens/>
        <w:autoSpaceDE w:val="0"/>
        <w:autoSpaceDN w:val="0"/>
        <w:adjustRightInd w:val="0"/>
        <w:ind w:left="720"/>
        <w:textAlignment w:val="center"/>
        <w:rPr>
          <w:rFonts w:ascii="Garamond" w:hAnsi="Garamond" w:cs="AGaramondPro-Regular"/>
          <w:color w:val="000000"/>
          <w:sz w:val="28"/>
          <w:szCs w:val="28"/>
        </w:rPr>
      </w:pPr>
    </w:p>
    <w:p w14:paraId="038A7E29" w14:textId="24DF90D4" w:rsidR="00F07B7D" w:rsidRPr="0092585D" w:rsidRDefault="00F07B7D" w:rsidP="00F07B7D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Garamond" w:hAnsi="Garamond" w:cs="AGaramondPro-Bold"/>
          <w:b/>
          <w:bCs/>
          <w:caps/>
          <w:color w:val="000082"/>
        </w:rPr>
      </w:pPr>
      <w:r>
        <w:rPr>
          <w:rFonts w:ascii="Garamond" w:hAnsi="Garamond" w:cs="AGaramondPro-Bold"/>
          <w:b/>
          <w:bCs/>
          <w:caps/>
          <w:color w:val="287FD6"/>
        </w:rPr>
        <w:t>WEB address</w:t>
      </w:r>
    </w:p>
    <w:p w14:paraId="41375A28" w14:textId="69FB128C" w:rsidR="00F07B7D" w:rsidRPr="003031FA" w:rsidRDefault="00F07B7D" w:rsidP="0092585D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Garamond" w:hAnsi="Garamond" w:cs="AGaramondPro-Regular"/>
          <w:i/>
          <w:iCs/>
          <w:color w:val="000000"/>
          <w:sz w:val="28"/>
          <w:szCs w:val="28"/>
        </w:rPr>
      </w:pPr>
      <w:r>
        <w:rPr>
          <w:rFonts w:ascii="Garamond" w:hAnsi="Garamond" w:cs="AGaramondPro-Regular"/>
          <w:color w:val="000000"/>
        </w:rPr>
        <w:tab/>
      </w:r>
      <w:r w:rsidR="003031FA" w:rsidRPr="003031FA">
        <w:rPr>
          <w:rFonts w:ascii="Garamond" w:hAnsi="Garamond" w:cs="AGaramondPro-Regular"/>
          <w:i/>
          <w:iCs/>
          <w:color w:val="000000"/>
        </w:rPr>
        <w:t>www.catholiccommunity.org/for-advisors/lawyers-guild</w:t>
      </w:r>
    </w:p>
    <w:p w14:paraId="12B89A15" w14:textId="77777777" w:rsidR="0092585D" w:rsidRPr="0092585D" w:rsidRDefault="0092585D" w:rsidP="0092585D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Garamond" w:hAnsi="Garamond" w:cs="AGaramondPro-Regular"/>
          <w:color w:val="000000"/>
        </w:rPr>
      </w:pPr>
      <w:r w:rsidRPr="0092585D">
        <w:rPr>
          <w:rFonts w:ascii="Garamond" w:hAnsi="Garamond" w:cs="AGaramondPro-Regular"/>
          <w:color w:val="000000"/>
        </w:rPr>
        <w:t xml:space="preserve"> </w:t>
      </w:r>
    </w:p>
    <w:p w14:paraId="4EFBE362" w14:textId="77777777" w:rsidR="0092585D" w:rsidRPr="0092585D" w:rsidRDefault="0092585D" w:rsidP="0092585D">
      <w:pPr>
        <w:widowControl w:val="0"/>
        <w:suppressAutoHyphens/>
        <w:autoSpaceDE w:val="0"/>
        <w:autoSpaceDN w:val="0"/>
        <w:adjustRightInd w:val="0"/>
        <w:textAlignment w:val="center"/>
        <w:rPr>
          <w:rFonts w:ascii="Garamond" w:hAnsi="Garamond" w:cs="AGaramondPro-Regular"/>
          <w:color w:val="000000"/>
        </w:rPr>
      </w:pPr>
    </w:p>
    <w:p w14:paraId="6147C4F8" w14:textId="4E67B116" w:rsidR="0092585D" w:rsidRPr="00F86A0F" w:rsidRDefault="0092585D" w:rsidP="00F86A0F">
      <w:pPr>
        <w:rPr>
          <w:rFonts w:ascii="Garamond" w:hAnsi="Garamond" w:cs="AGaramondPro-Bold"/>
          <w:b/>
          <w:bCs/>
          <w:color w:val="000082"/>
          <w:sz w:val="52"/>
          <w:szCs w:val="52"/>
        </w:rPr>
      </w:pPr>
    </w:p>
    <w:sectPr w:rsidR="0092585D" w:rsidRPr="00F86A0F" w:rsidSect="00B62923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8045A" w14:textId="77777777" w:rsidR="007465E6" w:rsidRDefault="007465E6" w:rsidP="00B62923">
      <w:r>
        <w:separator/>
      </w:r>
    </w:p>
  </w:endnote>
  <w:endnote w:type="continuationSeparator" w:id="0">
    <w:p w14:paraId="16CA2728" w14:textId="77777777" w:rsidR="007465E6" w:rsidRDefault="007465E6" w:rsidP="00B6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aramondPro-Regular">
    <w:charset w:val="00"/>
    <w:family w:val="auto"/>
    <w:pitch w:val="variable"/>
    <w:sig w:usb0="00000007" w:usb1="00000001" w:usb2="00000000" w:usb3="00000000" w:csb0="00000093" w:csb1="00000000"/>
  </w:font>
  <w:font w:name="AGaramondPro-Bold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AGaramondPro-Italic"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9C5B" w14:textId="7B745361" w:rsidR="003F094F" w:rsidRDefault="003F094F" w:rsidP="00B62923">
    <w:pPr>
      <w:pStyle w:val="Footer"/>
      <w:jc w:val="center"/>
    </w:pPr>
    <w:r>
      <w:rPr>
        <w:noProof/>
      </w:rPr>
      <w:drawing>
        <wp:inline distT="0" distB="0" distL="0" distR="0" wp14:anchorId="1AEF604E" wp14:editId="6C4E544B">
          <wp:extent cx="1088656" cy="739140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F_Logo_CMYK_Tag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065" cy="746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77A1F">
      <w:rPr>
        <w:noProof/>
      </w:rPr>
      <w:t xml:space="preserve">                   </w:t>
    </w:r>
    <w:r w:rsidR="00977A1F">
      <w:rPr>
        <w:noProof/>
      </w:rPr>
      <w:drawing>
        <wp:inline distT="0" distB="0" distL="0" distR="0" wp14:anchorId="1CE7D7EB" wp14:editId="363DC9D2">
          <wp:extent cx="1743075" cy="680284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849" cy="680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9DF04" w14:textId="77777777" w:rsidR="007465E6" w:rsidRDefault="007465E6" w:rsidP="00B62923">
      <w:r>
        <w:separator/>
      </w:r>
    </w:p>
  </w:footnote>
  <w:footnote w:type="continuationSeparator" w:id="0">
    <w:p w14:paraId="6763C772" w14:textId="77777777" w:rsidR="007465E6" w:rsidRDefault="007465E6" w:rsidP="00B62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2AED" w14:textId="297AF0AA" w:rsidR="003F094F" w:rsidRPr="0092585D" w:rsidRDefault="00E34C44" w:rsidP="0092585D"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  <w:rPr>
        <w:rFonts w:ascii="AGaramondPro-Bold" w:hAnsi="AGaramondPro-Bold" w:cs="AGaramondPro-Bold"/>
        <w:b/>
        <w:bCs/>
        <w:color w:val="000082"/>
        <w:sz w:val="36"/>
        <w:szCs w:val="36"/>
      </w:rPr>
    </w:pPr>
    <w:r>
      <w:rPr>
        <w:rFonts w:ascii="AGaramondPro-Bold" w:hAnsi="AGaramondPro-Bold" w:cs="AGaramondPro-Bold"/>
        <w:b/>
        <w:bCs/>
        <w:color w:val="000082"/>
        <w:sz w:val="36"/>
        <w:szCs w:val="36"/>
      </w:rPr>
      <w:t xml:space="preserve">THE MARTIN </w:t>
    </w:r>
    <w:r w:rsidR="0084507E">
      <w:rPr>
        <w:rFonts w:ascii="AGaramondPro-Bold" w:hAnsi="AGaramondPro-Bold" w:cs="AGaramondPro-Bold"/>
        <w:b/>
        <w:bCs/>
        <w:color w:val="000082"/>
        <w:sz w:val="36"/>
        <w:szCs w:val="36"/>
      </w:rPr>
      <w:t>AND TRACY</w:t>
    </w:r>
    <w:r>
      <w:rPr>
        <w:rFonts w:ascii="AGaramondPro-Bold" w:hAnsi="AGaramondPro-Bold" w:cs="AGaramondPro-Bold"/>
        <w:b/>
        <w:bCs/>
        <w:color w:val="000082"/>
        <w:sz w:val="36"/>
        <w:szCs w:val="36"/>
      </w:rPr>
      <w:t xml:space="preserve"> GALVIN</w:t>
    </w:r>
    <w:r w:rsidR="00134DB5">
      <w:rPr>
        <w:rFonts w:ascii="AGaramondPro-Bold" w:hAnsi="AGaramondPro-Bold" w:cs="AGaramondPro-Bold"/>
        <w:b/>
        <w:bCs/>
        <w:color w:val="000082"/>
        <w:sz w:val="36"/>
        <w:szCs w:val="36"/>
      </w:rPr>
      <w:t xml:space="preserve"> MEMORIAL SCHOLARSHIP FUND FOR CATHOLIC HIGH SCHOOL</w:t>
    </w:r>
    <w:r w:rsidR="003F094F" w:rsidRPr="0092585D">
      <w:rPr>
        <w:rFonts w:ascii="AGaramondPro-Bold" w:hAnsi="AGaramondPro-Bold" w:cs="AGaramondPro-Bold"/>
        <w:b/>
        <w:bCs/>
        <w:color w:val="000082"/>
        <w:sz w:val="36"/>
        <w:szCs w:val="36"/>
      </w:rPr>
      <w:t xml:space="preserve"> </w:t>
    </w:r>
    <w:r w:rsidR="00134DB5">
      <w:rPr>
        <w:rFonts w:ascii="AGaramondPro-Bold" w:hAnsi="AGaramondPro-Bold" w:cs="AGaramondPro-Bold"/>
        <w:b/>
        <w:bCs/>
        <w:color w:val="000082"/>
        <w:sz w:val="36"/>
        <w:szCs w:val="36"/>
      </w:rPr>
      <w:t>STUDENTS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45BC0"/>
    <w:multiLevelType w:val="hybridMultilevel"/>
    <w:tmpl w:val="51BE5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83244"/>
    <w:multiLevelType w:val="multilevel"/>
    <w:tmpl w:val="0F022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360CD"/>
    <w:multiLevelType w:val="hybridMultilevel"/>
    <w:tmpl w:val="EC7C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301BB"/>
    <w:multiLevelType w:val="hybridMultilevel"/>
    <w:tmpl w:val="0C12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F7A71"/>
    <w:multiLevelType w:val="hybridMultilevel"/>
    <w:tmpl w:val="21EA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A732A"/>
    <w:multiLevelType w:val="hybridMultilevel"/>
    <w:tmpl w:val="B366D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53932"/>
    <w:multiLevelType w:val="hybridMultilevel"/>
    <w:tmpl w:val="D0B403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8324FB"/>
    <w:multiLevelType w:val="hybridMultilevel"/>
    <w:tmpl w:val="4E766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A35CF"/>
    <w:multiLevelType w:val="hybridMultilevel"/>
    <w:tmpl w:val="F42CF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0080A"/>
    <w:multiLevelType w:val="hybridMultilevel"/>
    <w:tmpl w:val="238CF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93638">
    <w:abstractNumId w:val="9"/>
  </w:num>
  <w:num w:numId="2" w16cid:durableId="707535196">
    <w:abstractNumId w:val="0"/>
  </w:num>
  <w:num w:numId="3" w16cid:durableId="1176111348">
    <w:abstractNumId w:val="5"/>
  </w:num>
  <w:num w:numId="4" w16cid:durableId="1028487847">
    <w:abstractNumId w:val="2"/>
  </w:num>
  <w:num w:numId="5" w16cid:durableId="1782340079">
    <w:abstractNumId w:val="8"/>
  </w:num>
  <w:num w:numId="6" w16cid:durableId="1842314795">
    <w:abstractNumId w:val="7"/>
  </w:num>
  <w:num w:numId="7" w16cid:durableId="1019892010">
    <w:abstractNumId w:val="4"/>
  </w:num>
  <w:num w:numId="8" w16cid:durableId="1999647143">
    <w:abstractNumId w:val="3"/>
  </w:num>
  <w:num w:numId="9" w16cid:durableId="153036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4338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923"/>
    <w:rsid w:val="00026945"/>
    <w:rsid w:val="0005111E"/>
    <w:rsid w:val="00094446"/>
    <w:rsid w:val="000E1239"/>
    <w:rsid w:val="000F5AF2"/>
    <w:rsid w:val="00106F38"/>
    <w:rsid w:val="00134DB5"/>
    <w:rsid w:val="00165755"/>
    <w:rsid w:val="001C4281"/>
    <w:rsid w:val="00210AC0"/>
    <w:rsid w:val="00214E93"/>
    <w:rsid w:val="00245304"/>
    <w:rsid w:val="00286727"/>
    <w:rsid w:val="002E5709"/>
    <w:rsid w:val="002F23FF"/>
    <w:rsid w:val="0030112E"/>
    <w:rsid w:val="003031FA"/>
    <w:rsid w:val="00336CF8"/>
    <w:rsid w:val="003635BF"/>
    <w:rsid w:val="00392711"/>
    <w:rsid w:val="003F094F"/>
    <w:rsid w:val="00454452"/>
    <w:rsid w:val="004F018F"/>
    <w:rsid w:val="005167C0"/>
    <w:rsid w:val="005410C4"/>
    <w:rsid w:val="005F38DD"/>
    <w:rsid w:val="006E22AB"/>
    <w:rsid w:val="00706BB1"/>
    <w:rsid w:val="00721285"/>
    <w:rsid w:val="007465E6"/>
    <w:rsid w:val="007618C1"/>
    <w:rsid w:val="00790F77"/>
    <w:rsid w:val="0084507E"/>
    <w:rsid w:val="00896A65"/>
    <w:rsid w:val="008B7D4E"/>
    <w:rsid w:val="0092585D"/>
    <w:rsid w:val="00937E60"/>
    <w:rsid w:val="00977A1F"/>
    <w:rsid w:val="00A25C01"/>
    <w:rsid w:val="00A3761E"/>
    <w:rsid w:val="00A7485B"/>
    <w:rsid w:val="00AA1936"/>
    <w:rsid w:val="00AC245F"/>
    <w:rsid w:val="00AD76DC"/>
    <w:rsid w:val="00AF6337"/>
    <w:rsid w:val="00B11127"/>
    <w:rsid w:val="00B162C5"/>
    <w:rsid w:val="00B35A93"/>
    <w:rsid w:val="00B61AE5"/>
    <w:rsid w:val="00B62923"/>
    <w:rsid w:val="00B75338"/>
    <w:rsid w:val="00B80BEE"/>
    <w:rsid w:val="00BA7613"/>
    <w:rsid w:val="00BE4B32"/>
    <w:rsid w:val="00C049AF"/>
    <w:rsid w:val="00C376F4"/>
    <w:rsid w:val="00C5060C"/>
    <w:rsid w:val="00C847FD"/>
    <w:rsid w:val="00D118DA"/>
    <w:rsid w:val="00D40DCD"/>
    <w:rsid w:val="00D664C0"/>
    <w:rsid w:val="00E24CBB"/>
    <w:rsid w:val="00E34C44"/>
    <w:rsid w:val="00E90378"/>
    <w:rsid w:val="00F07B7D"/>
    <w:rsid w:val="00F415CF"/>
    <w:rsid w:val="00F450F1"/>
    <w:rsid w:val="00F5043C"/>
    <w:rsid w:val="00F833F8"/>
    <w:rsid w:val="00F86A0F"/>
    <w:rsid w:val="00FE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79C64"/>
  <w15:docId w15:val="{D1C68337-7949-4165-9004-6B7E93DE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B6292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B629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2923"/>
  </w:style>
  <w:style w:type="paragraph" w:styleId="Footer">
    <w:name w:val="footer"/>
    <w:basedOn w:val="Normal"/>
    <w:link w:val="FooterChar"/>
    <w:uiPriority w:val="99"/>
    <w:unhideWhenUsed/>
    <w:rsid w:val="00B629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2923"/>
  </w:style>
  <w:style w:type="paragraph" w:styleId="ListParagraph">
    <w:name w:val="List Paragraph"/>
    <w:basedOn w:val="Normal"/>
    <w:uiPriority w:val="1"/>
    <w:qFormat/>
    <w:rsid w:val="00B62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2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23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6BB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24CBB"/>
    <w:pPr>
      <w:widowControl w:val="0"/>
      <w:autoSpaceDE w:val="0"/>
      <w:autoSpaceDN w:val="0"/>
      <w:spacing w:before="7"/>
    </w:pPr>
    <w:rPr>
      <w:rFonts w:ascii="Garamond" w:eastAsia="Garamond" w:hAnsi="Garamond" w:cs="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24CBB"/>
    <w:rPr>
      <w:rFonts w:ascii="Garamond" w:eastAsia="Garamond" w:hAnsi="Garamond" w:cs="Garamond"/>
      <w:sz w:val="22"/>
      <w:szCs w:val="22"/>
    </w:rPr>
  </w:style>
  <w:style w:type="paragraph" w:styleId="NormalWeb">
    <w:name w:val="Normal (Web)"/>
    <w:basedOn w:val="Normal"/>
    <w:uiPriority w:val="99"/>
    <w:unhideWhenUsed/>
    <w:rsid w:val="00BE4B3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03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craig@dioceseofclevelan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2676</Characters>
  <Application>Microsoft Office Word</Application>
  <DocSecurity>0</DocSecurity>
  <Lines>70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Cleveland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Kristen Craig</cp:lastModifiedBy>
  <cp:revision>2</cp:revision>
  <cp:lastPrinted>2017-01-17T14:32:00Z</cp:lastPrinted>
  <dcterms:created xsi:type="dcterms:W3CDTF">2025-10-31T12:09:00Z</dcterms:created>
  <dcterms:modified xsi:type="dcterms:W3CDTF">2025-10-31T12:09:00Z</dcterms:modified>
</cp:coreProperties>
</file>